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15" w:rsidRPr="00C12E00" w:rsidRDefault="00126215">
      <w:pPr>
        <w:autoSpaceDE w:val="0"/>
        <w:autoSpaceDN w:val="0"/>
        <w:adjustRightInd w:val="0"/>
        <w:spacing w:before="9" w:line="100" w:lineRule="exact"/>
        <w:jc w:val="left"/>
        <w:rPr>
          <w:rFonts w:ascii="宋体" w:hAnsi="宋体"/>
          <w:kern w:val="0"/>
          <w:sz w:val="10"/>
          <w:szCs w:val="10"/>
        </w:rPr>
      </w:pPr>
    </w:p>
    <w:p w:rsidR="00126215" w:rsidRPr="00C12E00" w:rsidRDefault="00126215">
      <w:pPr>
        <w:autoSpaceDE w:val="0"/>
        <w:autoSpaceDN w:val="0"/>
        <w:adjustRightInd w:val="0"/>
        <w:spacing w:line="200" w:lineRule="exact"/>
        <w:jc w:val="left"/>
        <w:rPr>
          <w:rFonts w:ascii="宋体" w:hAnsi="宋体"/>
          <w:kern w:val="0"/>
          <w:sz w:val="20"/>
          <w:szCs w:val="20"/>
        </w:rPr>
      </w:pPr>
    </w:p>
    <w:p w:rsidR="00126215" w:rsidRPr="00C12E00" w:rsidRDefault="00126215">
      <w:pPr>
        <w:autoSpaceDE w:val="0"/>
        <w:autoSpaceDN w:val="0"/>
        <w:adjustRightInd w:val="0"/>
        <w:spacing w:line="200" w:lineRule="exact"/>
        <w:jc w:val="left"/>
        <w:rPr>
          <w:rFonts w:ascii="宋体" w:hAnsi="宋体"/>
          <w:kern w:val="0"/>
          <w:sz w:val="20"/>
          <w:szCs w:val="20"/>
        </w:rPr>
      </w:pPr>
    </w:p>
    <w:p w:rsidR="00126215" w:rsidRPr="00C12E00" w:rsidRDefault="00126215">
      <w:pPr>
        <w:autoSpaceDE w:val="0"/>
        <w:autoSpaceDN w:val="0"/>
        <w:adjustRightInd w:val="0"/>
        <w:spacing w:line="200" w:lineRule="exact"/>
        <w:jc w:val="left"/>
        <w:rPr>
          <w:rFonts w:ascii="宋体" w:hAnsi="宋体"/>
          <w:kern w:val="0"/>
          <w:sz w:val="20"/>
          <w:szCs w:val="20"/>
        </w:rPr>
      </w:pPr>
    </w:p>
    <w:p w:rsidR="00126215" w:rsidRPr="00C12E00" w:rsidRDefault="00126215">
      <w:pPr>
        <w:autoSpaceDE w:val="0"/>
        <w:autoSpaceDN w:val="0"/>
        <w:adjustRightInd w:val="0"/>
        <w:spacing w:line="200" w:lineRule="exact"/>
        <w:jc w:val="left"/>
        <w:rPr>
          <w:rFonts w:ascii="宋体" w:hAnsi="宋体"/>
          <w:kern w:val="0"/>
          <w:sz w:val="20"/>
          <w:szCs w:val="20"/>
        </w:rPr>
      </w:pPr>
    </w:p>
    <w:p w:rsidR="00126215" w:rsidRPr="00684D17" w:rsidRDefault="009049C7">
      <w:pPr>
        <w:autoSpaceDE w:val="0"/>
        <w:autoSpaceDN w:val="0"/>
        <w:adjustRightInd w:val="0"/>
        <w:spacing w:line="780" w:lineRule="exact"/>
        <w:ind w:left="100" w:right="-44"/>
        <w:jc w:val="center"/>
        <w:rPr>
          <w:rFonts w:ascii="方正小标宋简体" w:eastAsia="方正小标宋简体" w:hAnsi="宋体" w:cs="楷体"/>
          <w:kern w:val="0"/>
          <w:sz w:val="44"/>
          <w:szCs w:val="44"/>
        </w:rPr>
      </w:pPr>
      <w:r w:rsidRPr="00684D17">
        <w:rPr>
          <w:rFonts w:ascii="方正小标宋简体" w:eastAsia="方正小标宋简体" w:hAnsi="宋体" w:cs="楷体" w:hint="eastAsia"/>
          <w:kern w:val="0"/>
          <w:position w:val="-5"/>
          <w:sz w:val="44"/>
          <w:szCs w:val="44"/>
        </w:rPr>
        <w:t>宜昌市</w:t>
      </w:r>
      <w:r w:rsidR="0033345E" w:rsidRPr="00684D17">
        <w:rPr>
          <w:rFonts w:ascii="方正小标宋简体" w:eastAsia="方正小标宋简体" w:hAnsi="宋体" w:cs="楷体" w:hint="eastAsia"/>
          <w:kern w:val="0"/>
          <w:position w:val="-5"/>
          <w:sz w:val="44"/>
          <w:szCs w:val="44"/>
        </w:rPr>
        <w:t>青少年宫</w:t>
      </w:r>
      <w:r w:rsidR="00B37E62" w:rsidRPr="00684D17">
        <w:rPr>
          <w:rFonts w:ascii="方正小标宋简体" w:eastAsia="方正小标宋简体" w:hAnsi="宋体" w:cs="楷体" w:hint="eastAsia"/>
          <w:kern w:val="0"/>
          <w:position w:val="-5"/>
          <w:sz w:val="44"/>
          <w:szCs w:val="44"/>
        </w:rPr>
        <w:t>项目</w:t>
      </w:r>
      <w:r w:rsidR="0033345E" w:rsidRPr="00684D17">
        <w:rPr>
          <w:rFonts w:ascii="方正小标宋简体" w:eastAsia="方正小标宋简体" w:hAnsi="宋体" w:cs="楷体" w:hint="eastAsia"/>
          <w:kern w:val="0"/>
          <w:position w:val="-5"/>
          <w:sz w:val="44"/>
          <w:szCs w:val="44"/>
        </w:rPr>
        <w:t>联合办学</w:t>
      </w:r>
    </w:p>
    <w:p w:rsidR="00126215" w:rsidRPr="00684D17" w:rsidRDefault="00126215">
      <w:pPr>
        <w:autoSpaceDE w:val="0"/>
        <w:autoSpaceDN w:val="0"/>
        <w:adjustRightInd w:val="0"/>
        <w:spacing w:before="7" w:line="160" w:lineRule="exact"/>
        <w:jc w:val="left"/>
        <w:rPr>
          <w:rFonts w:ascii="方正小标宋简体" w:eastAsia="方正小标宋简体" w:hAnsi="宋体" w:cs="楷体"/>
          <w:kern w:val="0"/>
          <w:sz w:val="16"/>
          <w:szCs w:val="16"/>
        </w:rPr>
      </w:pPr>
    </w:p>
    <w:p w:rsidR="00126215" w:rsidRPr="00CD06FE" w:rsidRDefault="00126215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:rsidR="00126215" w:rsidRPr="00CD06FE" w:rsidRDefault="00126215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:rsidR="00126215" w:rsidRPr="00CD06FE" w:rsidRDefault="00126215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:rsidR="00126215" w:rsidRPr="00CD06FE" w:rsidRDefault="00126215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:rsidR="00126215" w:rsidRPr="00CD06FE" w:rsidRDefault="00126215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:rsidR="00126215" w:rsidRPr="00CD06FE" w:rsidRDefault="00126215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:rsidR="00126215" w:rsidRPr="00CD06FE" w:rsidRDefault="00126215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:rsidR="00126215" w:rsidRPr="00CD06FE" w:rsidRDefault="00126215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:rsidR="00126215" w:rsidRPr="00CD06FE" w:rsidRDefault="00126215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:rsidR="00684D17" w:rsidRPr="00684D17" w:rsidRDefault="00B37E62">
      <w:pPr>
        <w:tabs>
          <w:tab w:val="left" w:pos="2980"/>
          <w:tab w:val="left" w:pos="5280"/>
          <w:tab w:val="left" w:pos="7580"/>
        </w:tabs>
        <w:autoSpaceDE w:val="0"/>
        <w:autoSpaceDN w:val="0"/>
        <w:adjustRightInd w:val="0"/>
        <w:ind w:left="684" w:right="389"/>
        <w:jc w:val="center"/>
        <w:rPr>
          <w:rFonts w:ascii="方正小标宋简体" w:eastAsia="方正小标宋简体" w:hAnsi="宋体" w:cs="黑体"/>
          <w:kern w:val="0"/>
          <w:sz w:val="84"/>
          <w:szCs w:val="84"/>
        </w:rPr>
      </w:pPr>
      <w:r w:rsidRPr="00684D17">
        <w:rPr>
          <w:rFonts w:ascii="方正小标宋简体" w:eastAsia="方正小标宋简体" w:hAnsi="宋体" w:cs="黑体" w:hint="eastAsia"/>
          <w:kern w:val="0"/>
          <w:sz w:val="84"/>
          <w:szCs w:val="84"/>
        </w:rPr>
        <w:t>竞</w:t>
      </w:r>
      <w:r w:rsidR="00695060" w:rsidRPr="00684D17">
        <w:rPr>
          <w:rFonts w:ascii="方正小标宋简体" w:eastAsia="方正小标宋简体" w:hAnsi="宋体" w:cs="黑体" w:hint="eastAsia"/>
          <w:kern w:val="0"/>
          <w:sz w:val="84"/>
          <w:szCs w:val="84"/>
        </w:rPr>
        <w:t xml:space="preserve"> </w:t>
      </w:r>
    </w:p>
    <w:p w:rsidR="00684D17" w:rsidRPr="00684D17" w:rsidRDefault="00695060">
      <w:pPr>
        <w:tabs>
          <w:tab w:val="left" w:pos="2980"/>
          <w:tab w:val="left" w:pos="5280"/>
          <w:tab w:val="left" w:pos="7580"/>
        </w:tabs>
        <w:autoSpaceDE w:val="0"/>
        <w:autoSpaceDN w:val="0"/>
        <w:adjustRightInd w:val="0"/>
        <w:ind w:left="684" w:right="389"/>
        <w:jc w:val="center"/>
        <w:rPr>
          <w:rFonts w:ascii="方正小标宋简体" w:eastAsia="方正小标宋简体" w:hAnsi="宋体" w:cs="黑体"/>
          <w:kern w:val="0"/>
          <w:sz w:val="84"/>
          <w:szCs w:val="84"/>
        </w:rPr>
      </w:pPr>
      <w:r w:rsidRPr="00684D17">
        <w:rPr>
          <w:rFonts w:ascii="方正小标宋简体" w:eastAsia="方正小标宋简体" w:hAnsi="宋体" w:cs="黑体" w:hint="eastAsia"/>
          <w:kern w:val="0"/>
          <w:sz w:val="84"/>
          <w:szCs w:val="84"/>
        </w:rPr>
        <w:t xml:space="preserve">价 </w:t>
      </w:r>
    </w:p>
    <w:p w:rsidR="00684D17" w:rsidRPr="00684D17" w:rsidRDefault="00695060">
      <w:pPr>
        <w:tabs>
          <w:tab w:val="left" w:pos="2980"/>
          <w:tab w:val="left" w:pos="5280"/>
          <w:tab w:val="left" w:pos="7580"/>
        </w:tabs>
        <w:autoSpaceDE w:val="0"/>
        <w:autoSpaceDN w:val="0"/>
        <w:adjustRightInd w:val="0"/>
        <w:ind w:left="684" w:right="389"/>
        <w:jc w:val="center"/>
        <w:rPr>
          <w:rFonts w:ascii="方正小标宋简体" w:eastAsia="方正小标宋简体" w:hAnsi="宋体" w:cs="黑体"/>
          <w:kern w:val="0"/>
          <w:sz w:val="84"/>
          <w:szCs w:val="84"/>
        </w:rPr>
      </w:pPr>
      <w:r w:rsidRPr="00684D17">
        <w:rPr>
          <w:rFonts w:ascii="方正小标宋简体" w:eastAsia="方正小标宋简体" w:hAnsi="宋体" w:cs="黑体" w:hint="eastAsia"/>
          <w:kern w:val="0"/>
          <w:sz w:val="84"/>
          <w:szCs w:val="84"/>
        </w:rPr>
        <w:t xml:space="preserve">文 </w:t>
      </w:r>
    </w:p>
    <w:p w:rsidR="00126215" w:rsidRPr="00D21F54" w:rsidRDefault="00695060" w:rsidP="00D21F54">
      <w:pPr>
        <w:tabs>
          <w:tab w:val="left" w:pos="2980"/>
          <w:tab w:val="left" w:pos="5280"/>
          <w:tab w:val="left" w:pos="7580"/>
        </w:tabs>
        <w:autoSpaceDE w:val="0"/>
        <w:autoSpaceDN w:val="0"/>
        <w:adjustRightInd w:val="0"/>
        <w:ind w:left="684" w:right="389"/>
        <w:jc w:val="center"/>
        <w:rPr>
          <w:rFonts w:ascii="方正小标宋简体" w:eastAsia="方正小标宋简体" w:hAnsi="宋体" w:cs="黑体"/>
          <w:kern w:val="0"/>
          <w:sz w:val="84"/>
          <w:szCs w:val="84"/>
        </w:rPr>
      </w:pPr>
      <w:r w:rsidRPr="00684D17">
        <w:rPr>
          <w:rFonts w:ascii="方正小标宋简体" w:eastAsia="方正小标宋简体" w:hAnsi="宋体" w:cs="黑体" w:hint="eastAsia"/>
          <w:kern w:val="0"/>
          <w:sz w:val="84"/>
          <w:szCs w:val="84"/>
        </w:rPr>
        <w:t>件</w:t>
      </w:r>
    </w:p>
    <w:p w:rsidR="00126215" w:rsidRPr="00CD06FE" w:rsidRDefault="00126215">
      <w:pPr>
        <w:autoSpaceDE w:val="0"/>
        <w:autoSpaceDN w:val="0"/>
        <w:adjustRightInd w:val="0"/>
        <w:ind w:right="41"/>
        <w:jc w:val="center"/>
        <w:rPr>
          <w:rFonts w:ascii="宋体" w:hAnsi="宋体" w:cs="楷体"/>
          <w:spacing w:val="2"/>
          <w:w w:val="99"/>
          <w:kern w:val="0"/>
          <w:sz w:val="44"/>
          <w:szCs w:val="44"/>
        </w:rPr>
      </w:pPr>
    </w:p>
    <w:p w:rsidR="00126215" w:rsidRPr="00CD06FE" w:rsidRDefault="00126215">
      <w:pPr>
        <w:autoSpaceDE w:val="0"/>
        <w:autoSpaceDN w:val="0"/>
        <w:adjustRightInd w:val="0"/>
        <w:ind w:right="41"/>
        <w:jc w:val="center"/>
        <w:rPr>
          <w:rFonts w:ascii="宋体" w:hAnsi="宋体" w:cs="楷体"/>
          <w:spacing w:val="2"/>
          <w:w w:val="99"/>
          <w:kern w:val="0"/>
          <w:sz w:val="44"/>
          <w:szCs w:val="44"/>
        </w:rPr>
      </w:pPr>
    </w:p>
    <w:p w:rsidR="00126215" w:rsidRPr="00684D17" w:rsidRDefault="00126215" w:rsidP="00D21F54">
      <w:pPr>
        <w:autoSpaceDE w:val="0"/>
        <w:autoSpaceDN w:val="0"/>
        <w:adjustRightInd w:val="0"/>
        <w:ind w:right="41"/>
        <w:rPr>
          <w:rFonts w:ascii="仿宋" w:eastAsia="仿宋" w:hAnsi="仿宋" w:cs="楷体"/>
          <w:spacing w:val="2"/>
          <w:w w:val="99"/>
          <w:kern w:val="0"/>
          <w:sz w:val="44"/>
          <w:szCs w:val="44"/>
        </w:rPr>
      </w:pPr>
    </w:p>
    <w:p w:rsidR="00126215" w:rsidRPr="00684D17" w:rsidRDefault="0033345E" w:rsidP="0033345E">
      <w:pPr>
        <w:autoSpaceDE w:val="0"/>
        <w:autoSpaceDN w:val="0"/>
        <w:adjustRightInd w:val="0"/>
        <w:spacing w:line="360" w:lineRule="auto"/>
        <w:ind w:right="41" w:firstLineChars="700" w:firstLine="2495"/>
        <w:rPr>
          <w:rFonts w:ascii="仿宋" w:eastAsia="仿宋" w:hAnsi="仿宋" w:cs="楷体"/>
          <w:spacing w:val="2"/>
          <w:w w:val="99"/>
          <w:kern w:val="0"/>
          <w:sz w:val="36"/>
          <w:szCs w:val="36"/>
        </w:rPr>
      </w:pPr>
      <w:r w:rsidRPr="00684D17">
        <w:rPr>
          <w:rFonts w:ascii="仿宋" w:eastAsia="仿宋" w:hAnsi="仿宋" w:cs="楷体" w:hint="eastAsia"/>
          <w:spacing w:val="2"/>
          <w:w w:val="99"/>
          <w:kern w:val="0"/>
          <w:sz w:val="36"/>
          <w:szCs w:val="36"/>
        </w:rPr>
        <w:t>询价单位</w:t>
      </w:r>
      <w:r w:rsidR="00695060" w:rsidRPr="00684D17">
        <w:rPr>
          <w:rFonts w:ascii="仿宋" w:eastAsia="仿宋" w:hAnsi="仿宋" w:cs="楷体" w:hint="eastAsia"/>
          <w:spacing w:val="2"/>
          <w:w w:val="99"/>
          <w:kern w:val="0"/>
          <w:sz w:val="36"/>
          <w:szCs w:val="36"/>
        </w:rPr>
        <w:t>：宜昌市</w:t>
      </w:r>
      <w:r w:rsidRPr="00684D17">
        <w:rPr>
          <w:rFonts w:ascii="仿宋" w:eastAsia="仿宋" w:hAnsi="仿宋" w:cs="楷体" w:hint="eastAsia"/>
          <w:spacing w:val="2"/>
          <w:w w:val="99"/>
          <w:kern w:val="0"/>
          <w:sz w:val="36"/>
          <w:szCs w:val="36"/>
        </w:rPr>
        <w:t>青少年宫</w:t>
      </w:r>
    </w:p>
    <w:p w:rsidR="00F50BC9" w:rsidRPr="00684D17" w:rsidRDefault="00695060" w:rsidP="0021625D">
      <w:pPr>
        <w:autoSpaceDE w:val="0"/>
        <w:autoSpaceDN w:val="0"/>
        <w:adjustRightInd w:val="0"/>
        <w:spacing w:line="360" w:lineRule="auto"/>
        <w:ind w:right="41" w:firstLineChars="947" w:firstLine="3375"/>
        <w:rPr>
          <w:rFonts w:ascii="仿宋" w:eastAsia="仿宋" w:hAnsi="仿宋" w:cs="宋体"/>
          <w:kern w:val="0"/>
          <w:sz w:val="28"/>
          <w:szCs w:val="28"/>
        </w:rPr>
      </w:pPr>
      <w:r w:rsidRPr="00684D17">
        <w:rPr>
          <w:rFonts w:ascii="仿宋" w:eastAsia="仿宋" w:hAnsi="仿宋" w:cs="楷体" w:hint="eastAsia"/>
          <w:spacing w:val="2"/>
          <w:w w:val="99"/>
          <w:kern w:val="0"/>
          <w:sz w:val="36"/>
          <w:szCs w:val="36"/>
        </w:rPr>
        <w:t>二0</w:t>
      </w:r>
      <w:r w:rsidR="0060162F">
        <w:rPr>
          <w:rFonts w:ascii="仿宋" w:eastAsia="仿宋" w:hAnsi="仿宋" w:cs="楷体" w:hint="eastAsia"/>
          <w:spacing w:val="2"/>
          <w:w w:val="99"/>
          <w:kern w:val="0"/>
          <w:sz w:val="36"/>
          <w:szCs w:val="36"/>
        </w:rPr>
        <w:t>二四</w:t>
      </w:r>
      <w:r w:rsidRPr="00684D17">
        <w:rPr>
          <w:rFonts w:ascii="仿宋" w:eastAsia="仿宋" w:hAnsi="仿宋" w:cs="楷体" w:hint="eastAsia"/>
          <w:spacing w:val="2"/>
          <w:w w:val="99"/>
          <w:kern w:val="0"/>
          <w:sz w:val="36"/>
          <w:szCs w:val="36"/>
        </w:rPr>
        <w:t>年</w:t>
      </w:r>
      <w:r w:rsidR="0060162F">
        <w:rPr>
          <w:rFonts w:ascii="仿宋" w:eastAsia="仿宋" w:hAnsi="仿宋" w:cs="楷体" w:hint="eastAsia"/>
          <w:spacing w:val="2"/>
          <w:w w:val="99"/>
          <w:kern w:val="0"/>
          <w:sz w:val="36"/>
          <w:szCs w:val="36"/>
        </w:rPr>
        <w:t>五</w:t>
      </w:r>
      <w:r w:rsidR="00376BEB" w:rsidRPr="00684D17">
        <w:rPr>
          <w:rFonts w:ascii="仿宋" w:eastAsia="仿宋" w:hAnsi="仿宋" w:cs="楷体" w:hint="eastAsia"/>
          <w:spacing w:val="2"/>
          <w:w w:val="99"/>
          <w:kern w:val="0"/>
          <w:sz w:val="36"/>
          <w:szCs w:val="36"/>
        </w:rPr>
        <w:t>月</w:t>
      </w:r>
    </w:p>
    <w:p w:rsidR="00126215" w:rsidRPr="00F50BC9" w:rsidRDefault="00126215" w:rsidP="00F50BC9">
      <w:pPr>
        <w:rPr>
          <w:rFonts w:ascii="宋体" w:hAnsi="宋体" w:cs="宋体"/>
          <w:sz w:val="28"/>
          <w:szCs w:val="28"/>
        </w:rPr>
        <w:sectPr w:rsidR="00126215" w:rsidRPr="00F50BC9">
          <w:footerReference w:type="default" r:id="rId9"/>
          <w:pgSz w:w="11920" w:h="16840"/>
          <w:pgMar w:top="1460" w:right="1120" w:bottom="1000" w:left="1120" w:header="0" w:footer="819" w:gutter="0"/>
          <w:pgNumType w:start="1"/>
          <w:cols w:space="720" w:equalWidth="0">
            <w:col w:w="9680"/>
          </w:cols>
        </w:sectPr>
      </w:pPr>
    </w:p>
    <w:p w:rsidR="00126215" w:rsidRPr="00C36456" w:rsidRDefault="00376BEB" w:rsidP="00C36456">
      <w:pPr>
        <w:tabs>
          <w:tab w:val="left" w:pos="4600"/>
        </w:tabs>
        <w:autoSpaceDE w:val="0"/>
        <w:autoSpaceDN w:val="0"/>
        <w:adjustRightInd w:val="0"/>
        <w:spacing w:line="499" w:lineRule="exact"/>
        <w:ind w:right="-20"/>
        <w:jc w:val="center"/>
        <w:rPr>
          <w:rFonts w:ascii="方正小标宋简体" w:eastAsia="方正小标宋简体" w:hAnsi="宋体" w:cs="黑体"/>
          <w:kern w:val="0"/>
          <w:sz w:val="44"/>
          <w:szCs w:val="44"/>
        </w:rPr>
      </w:pPr>
      <w:r w:rsidRPr="004E7A0D">
        <w:rPr>
          <w:rFonts w:ascii="方正小标宋简体" w:eastAsia="方正小标宋简体" w:hAnsi="宋体" w:cs="黑体" w:hint="eastAsia"/>
          <w:kern w:val="0"/>
          <w:position w:val="-4"/>
          <w:sz w:val="44"/>
          <w:szCs w:val="44"/>
        </w:rPr>
        <w:lastRenderedPageBreak/>
        <w:t>一、</w:t>
      </w:r>
      <w:r w:rsidR="00B37E62" w:rsidRPr="004E7A0D">
        <w:rPr>
          <w:rFonts w:ascii="方正小标宋简体" w:eastAsia="方正小标宋简体" w:hAnsi="宋体" w:cs="黑体" w:hint="eastAsia"/>
          <w:spacing w:val="2"/>
          <w:kern w:val="0"/>
          <w:position w:val="-4"/>
          <w:sz w:val="44"/>
          <w:szCs w:val="44"/>
        </w:rPr>
        <w:t>竞</w:t>
      </w:r>
      <w:r w:rsidR="00695060" w:rsidRPr="004E7A0D">
        <w:rPr>
          <w:rFonts w:ascii="方正小标宋简体" w:eastAsia="方正小标宋简体" w:hAnsi="宋体" w:cs="黑体" w:hint="eastAsia"/>
          <w:spacing w:val="2"/>
          <w:kern w:val="0"/>
          <w:position w:val="-4"/>
          <w:sz w:val="44"/>
          <w:szCs w:val="44"/>
        </w:rPr>
        <w:t>价公告</w:t>
      </w:r>
    </w:p>
    <w:p w:rsidR="00126215" w:rsidRPr="00684D17" w:rsidRDefault="0033345E" w:rsidP="00684D17">
      <w:pPr>
        <w:autoSpaceDE w:val="0"/>
        <w:autoSpaceDN w:val="0"/>
        <w:adjustRightInd w:val="0"/>
        <w:spacing w:line="600" w:lineRule="exact"/>
        <w:ind w:right="25"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本着公平、公正、公开的原则</w:t>
      </w:r>
      <w:r w:rsidR="00695060" w:rsidRPr="00684D17">
        <w:rPr>
          <w:rFonts w:ascii="仿宋" w:eastAsia="仿宋" w:hAnsi="仿宋" w:cs="仿宋" w:hint="eastAsia"/>
          <w:kern w:val="0"/>
          <w:sz w:val="32"/>
          <w:szCs w:val="32"/>
        </w:rPr>
        <w:t>，拟就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宜昌市青少年宫</w:t>
      </w:r>
      <w:r w:rsidR="00AD286F">
        <w:rPr>
          <w:rFonts w:ascii="仿宋" w:eastAsia="仿宋" w:hAnsi="仿宋" w:cs="仿宋" w:hint="eastAsia"/>
          <w:kern w:val="0"/>
          <w:sz w:val="32"/>
          <w:szCs w:val="32"/>
        </w:rPr>
        <w:t>四楼部分</w:t>
      </w:r>
      <w:r w:rsidR="002412F9">
        <w:rPr>
          <w:rFonts w:ascii="仿宋" w:eastAsia="仿宋" w:hAnsi="仿宋" w:cs="仿宋" w:hint="eastAsia"/>
          <w:kern w:val="0"/>
          <w:sz w:val="32"/>
          <w:szCs w:val="32"/>
        </w:rPr>
        <w:t>教室</w:t>
      </w:r>
      <w:r w:rsidR="00695060" w:rsidRPr="00684D17">
        <w:rPr>
          <w:rFonts w:ascii="仿宋" w:eastAsia="仿宋" w:hAnsi="仿宋" w:cs="仿宋" w:hint="eastAsia"/>
          <w:kern w:val="0"/>
          <w:sz w:val="32"/>
          <w:szCs w:val="32"/>
        </w:rPr>
        <w:t>进行询价采购</w:t>
      </w:r>
      <w:r w:rsidR="002412F9">
        <w:rPr>
          <w:rFonts w:ascii="仿宋" w:eastAsia="仿宋" w:hAnsi="仿宋" w:cs="仿宋" w:hint="eastAsia"/>
          <w:kern w:val="0"/>
          <w:sz w:val="32"/>
          <w:szCs w:val="32"/>
        </w:rPr>
        <w:t>开展</w:t>
      </w:r>
      <w:r w:rsidR="002412F9" w:rsidRPr="00684D17">
        <w:rPr>
          <w:rFonts w:ascii="仿宋" w:eastAsia="仿宋" w:hAnsi="仿宋" w:cs="仿宋" w:hint="eastAsia"/>
          <w:kern w:val="0"/>
          <w:sz w:val="32"/>
          <w:szCs w:val="32"/>
        </w:rPr>
        <w:t>联合办学</w:t>
      </w:r>
      <w:r w:rsidR="00695060" w:rsidRPr="00684D17">
        <w:rPr>
          <w:rFonts w:ascii="仿宋" w:eastAsia="仿宋" w:hAnsi="仿宋" w:cs="仿宋" w:hint="eastAsia"/>
          <w:kern w:val="0"/>
          <w:sz w:val="32"/>
          <w:szCs w:val="32"/>
        </w:rPr>
        <w:t>，现邀请合格的</w:t>
      </w:r>
      <w:r w:rsidR="00684D17">
        <w:rPr>
          <w:rFonts w:ascii="仿宋" w:eastAsia="仿宋" w:hAnsi="仿宋" w:cs="仿宋" w:hint="eastAsia"/>
          <w:kern w:val="0"/>
          <w:sz w:val="32"/>
          <w:szCs w:val="32"/>
        </w:rPr>
        <w:t>意向单位</w:t>
      </w:r>
      <w:r w:rsidR="00695060" w:rsidRPr="00684D17">
        <w:rPr>
          <w:rFonts w:ascii="仿宋" w:eastAsia="仿宋" w:hAnsi="仿宋" w:cs="仿宋" w:hint="eastAsia"/>
          <w:kern w:val="0"/>
          <w:sz w:val="32"/>
          <w:szCs w:val="32"/>
        </w:rPr>
        <w:t>前来参与报价。</w:t>
      </w:r>
    </w:p>
    <w:p w:rsidR="00684D17" w:rsidRDefault="006A5DCD" w:rsidP="00684D17">
      <w:pPr>
        <w:autoSpaceDE w:val="0"/>
        <w:autoSpaceDN w:val="0"/>
        <w:adjustRightInd w:val="0"/>
        <w:spacing w:line="600" w:lineRule="exact"/>
        <w:ind w:leftChars="250" w:left="525" w:right="-1" w:firstLineChars="3" w:firstLine="10"/>
        <w:rPr>
          <w:rFonts w:ascii="黑体" w:eastAsia="黑体" w:hAnsi="黑体" w:cs="仿宋"/>
          <w:spacing w:val="1"/>
          <w:kern w:val="0"/>
          <w:sz w:val="32"/>
          <w:szCs w:val="32"/>
        </w:rPr>
      </w:pPr>
      <w:r w:rsidRPr="00684D17">
        <w:rPr>
          <w:rFonts w:ascii="黑体" w:eastAsia="黑体" w:hAnsi="黑体" w:cs="仿宋" w:hint="eastAsia"/>
          <w:kern w:val="0"/>
          <w:sz w:val="32"/>
          <w:szCs w:val="32"/>
        </w:rPr>
        <w:t>一</w:t>
      </w:r>
      <w:r w:rsidR="00695060" w:rsidRPr="00684D17">
        <w:rPr>
          <w:rFonts w:ascii="黑体" w:eastAsia="黑体" w:hAnsi="黑体" w:cs="仿宋" w:hint="eastAsia"/>
          <w:kern w:val="0"/>
          <w:sz w:val="32"/>
          <w:szCs w:val="32"/>
        </w:rPr>
        <w:t>、</w:t>
      </w:r>
      <w:r w:rsidR="00BA6B5E" w:rsidRPr="00684D17">
        <w:rPr>
          <w:rFonts w:ascii="黑体" w:eastAsia="黑体" w:hAnsi="黑体" w:cs="仿宋" w:hint="eastAsia"/>
          <w:kern w:val="0"/>
          <w:sz w:val="32"/>
          <w:szCs w:val="32"/>
        </w:rPr>
        <w:t>合作</w:t>
      </w:r>
      <w:r w:rsidR="00695060" w:rsidRPr="00684D17">
        <w:rPr>
          <w:rFonts w:ascii="黑体" w:eastAsia="黑体" w:hAnsi="黑体" w:cs="仿宋" w:hint="eastAsia"/>
          <w:kern w:val="0"/>
          <w:sz w:val="32"/>
          <w:szCs w:val="32"/>
        </w:rPr>
        <w:t>项目</w:t>
      </w:r>
      <w:r w:rsidR="00695060" w:rsidRPr="00684D17">
        <w:rPr>
          <w:rFonts w:ascii="黑体" w:eastAsia="黑体" w:hAnsi="黑体" w:cs="仿宋" w:hint="eastAsia"/>
          <w:spacing w:val="-3"/>
          <w:kern w:val="0"/>
          <w:sz w:val="32"/>
          <w:szCs w:val="32"/>
        </w:rPr>
        <w:t>名称</w:t>
      </w:r>
    </w:p>
    <w:p w:rsidR="00BA6B5E" w:rsidRPr="00684D17" w:rsidRDefault="00BA6B5E" w:rsidP="00684D17">
      <w:pPr>
        <w:autoSpaceDE w:val="0"/>
        <w:autoSpaceDN w:val="0"/>
        <w:adjustRightInd w:val="0"/>
        <w:spacing w:line="600" w:lineRule="exact"/>
        <w:ind w:leftChars="250" w:left="525" w:right="-1" w:firstLineChars="3" w:firstLine="10"/>
        <w:rPr>
          <w:rFonts w:ascii="仿宋" w:eastAsia="仿宋" w:hAnsi="仿宋" w:cs="仿宋"/>
          <w:kern w:val="0"/>
          <w:sz w:val="32"/>
          <w:szCs w:val="32"/>
        </w:rPr>
      </w:pP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宜昌市青少年宫项目联合办学</w:t>
      </w:r>
    </w:p>
    <w:p w:rsidR="00684D17" w:rsidRPr="00684D17" w:rsidRDefault="006A5DCD" w:rsidP="00684D17">
      <w:pPr>
        <w:autoSpaceDE w:val="0"/>
        <w:autoSpaceDN w:val="0"/>
        <w:adjustRightInd w:val="0"/>
        <w:spacing w:line="600" w:lineRule="exact"/>
        <w:ind w:leftChars="250" w:left="525" w:right="-1" w:firstLineChars="3" w:firstLine="10"/>
        <w:rPr>
          <w:rFonts w:ascii="黑体" w:eastAsia="黑体" w:hAnsi="黑体" w:cs="仿宋"/>
          <w:kern w:val="0"/>
          <w:sz w:val="32"/>
          <w:szCs w:val="32"/>
        </w:rPr>
      </w:pPr>
      <w:r w:rsidRPr="00684D17">
        <w:rPr>
          <w:rFonts w:ascii="黑体" w:eastAsia="黑体" w:hAnsi="黑体" w:cs="仿宋" w:hint="eastAsia"/>
          <w:kern w:val="0"/>
          <w:sz w:val="32"/>
          <w:szCs w:val="32"/>
        </w:rPr>
        <w:t>二</w:t>
      </w:r>
      <w:r w:rsidR="00695060" w:rsidRPr="00684D17">
        <w:rPr>
          <w:rFonts w:ascii="黑体" w:eastAsia="黑体" w:hAnsi="黑体" w:cs="仿宋" w:hint="eastAsia"/>
          <w:kern w:val="0"/>
          <w:sz w:val="32"/>
          <w:szCs w:val="32"/>
        </w:rPr>
        <w:t>、</w:t>
      </w:r>
      <w:r w:rsidR="00684D17" w:rsidRPr="00684D17">
        <w:rPr>
          <w:rFonts w:ascii="黑体" w:eastAsia="黑体" w:hAnsi="黑体" w:cs="仿宋" w:hint="eastAsia"/>
          <w:kern w:val="0"/>
          <w:sz w:val="32"/>
          <w:szCs w:val="32"/>
        </w:rPr>
        <w:t>联合办学地点</w:t>
      </w:r>
    </w:p>
    <w:p w:rsidR="00684D17" w:rsidRPr="00684D17" w:rsidRDefault="00684D17" w:rsidP="00684D17">
      <w:pPr>
        <w:autoSpaceDE w:val="0"/>
        <w:autoSpaceDN w:val="0"/>
        <w:adjustRightInd w:val="0"/>
        <w:spacing w:line="600" w:lineRule="exact"/>
        <w:ind w:right="-20" w:firstLineChars="150" w:firstLine="480"/>
        <w:rPr>
          <w:rFonts w:ascii="仿宋" w:eastAsia="仿宋" w:hAnsi="仿宋" w:cs="仿宋"/>
          <w:kern w:val="0"/>
          <w:sz w:val="32"/>
          <w:szCs w:val="32"/>
        </w:rPr>
      </w:pP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宜昌市青少年宫四楼部分教室，建筑面积约1</w:t>
      </w:r>
      <w:r w:rsidR="0060162F"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0平方米</w:t>
      </w:r>
      <w:r w:rsidR="000B1515">
        <w:rPr>
          <w:rFonts w:ascii="仿宋" w:eastAsia="仿宋" w:hAnsi="仿宋" w:cs="仿宋" w:hint="eastAsia"/>
          <w:kern w:val="0"/>
          <w:sz w:val="32"/>
          <w:szCs w:val="32"/>
        </w:rPr>
        <w:t>(以实际面积为准)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684D17" w:rsidRPr="00684D17" w:rsidRDefault="00684D17" w:rsidP="00684D17">
      <w:pPr>
        <w:autoSpaceDE w:val="0"/>
        <w:autoSpaceDN w:val="0"/>
        <w:adjustRightInd w:val="0"/>
        <w:spacing w:line="600" w:lineRule="exact"/>
        <w:ind w:leftChars="250" w:left="525" w:right="-1" w:firstLineChars="3" w:firstLine="10"/>
        <w:rPr>
          <w:rFonts w:ascii="黑体" w:eastAsia="黑体" w:hAnsi="黑体" w:cs="仿宋"/>
          <w:kern w:val="0"/>
          <w:sz w:val="32"/>
          <w:szCs w:val="32"/>
        </w:rPr>
      </w:pPr>
      <w:r w:rsidRPr="00684D17">
        <w:rPr>
          <w:rFonts w:ascii="黑体" w:eastAsia="黑体" w:hAnsi="黑体" w:cs="仿宋" w:hint="eastAsia"/>
          <w:kern w:val="0"/>
          <w:sz w:val="32"/>
          <w:szCs w:val="32"/>
        </w:rPr>
        <w:t>三、联合办学</w:t>
      </w:r>
      <w:r>
        <w:rPr>
          <w:rFonts w:ascii="黑体" w:eastAsia="黑体" w:hAnsi="黑体" w:cs="仿宋" w:hint="eastAsia"/>
          <w:kern w:val="0"/>
          <w:sz w:val="32"/>
          <w:szCs w:val="32"/>
        </w:rPr>
        <w:t>意向单位</w:t>
      </w:r>
      <w:r w:rsidRPr="00684D17">
        <w:rPr>
          <w:rFonts w:ascii="黑体" w:eastAsia="黑体" w:hAnsi="黑体" w:cs="仿宋" w:hint="eastAsia"/>
          <w:kern w:val="0"/>
          <w:sz w:val="32"/>
          <w:szCs w:val="32"/>
        </w:rPr>
        <w:t>资格要</w:t>
      </w:r>
      <w:r>
        <w:rPr>
          <w:rFonts w:ascii="黑体" w:eastAsia="黑体" w:hAnsi="黑体" w:cs="仿宋" w:hint="eastAsia"/>
          <w:kern w:val="0"/>
          <w:sz w:val="32"/>
          <w:szCs w:val="32"/>
        </w:rPr>
        <w:t>求</w:t>
      </w:r>
    </w:p>
    <w:p w:rsidR="008C41F7" w:rsidRDefault="00684D17" w:rsidP="00684D17">
      <w:pPr>
        <w:autoSpaceDE w:val="0"/>
        <w:autoSpaceDN w:val="0"/>
        <w:adjustRightInd w:val="0"/>
        <w:spacing w:line="600" w:lineRule="exact"/>
        <w:ind w:leftChars="250" w:left="525" w:right="-1" w:firstLineChars="3" w:firstLine="10"/>
        <w:rPr>
          <w:rFonts w:ascii="仿宋" w:eastAsia="仿宋" w:hAnsi="仿宋" w:cs="仿宋"/>
          <w:kern w:val="0"/>
          <w:sz w:val="32"/>
          <w:szCs w:val="32"/>
        </w:rPr>
      </w:pP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（一）具有独立承担民事责任的能力；</w:t>
      </w:r>
    </w:p>
    <w:p w:rsidR="008C41F7" w:rsidRDefault="00684D17" w:rsidP="00684D17">
      <w:pPr>
        <w:autoSpaceDE w:val="0"/>
        <w:autoSpaceDN w:val="0"/>
        <w:adjustRightInd w:val="0"/>
        <w:spacing w:line="600" w:lineRule="exact"/>
        <w:ind w:leftChars="250" w:left="525" w:right="-1" w:firstLineChars="3" w:firstLine="10"/>
        <w:rPr>
          <w:rFonts w:ascii="仿宋" w:eastAsia="仿宋" w:hAnsi="仿宋" w:cs="仿宋"/>
          <w:kern w:val="0"/>
          <w:sz w:val="32"/>
          <w:szCs w:val="32"/>
        </w:rPr>
      </w:pP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（二）具有良好的商业信誉和健全的</w:t>
      </w:r>
      <w:hyperlink r:id="rId10" w:tgtFrame="_blank" w:history="1">
        <w:r w:rsidRPr="00684D17">
          <w:rPr>
            <w:rFonts w:ascii="仿宋" w:eastAsia="仿宋" w:hAnsi="仿宋" w:cs="仿宋" w:hint="eastAsia"/>
            <w:kern w:val="0"/>
            <w:sz w:val="32"/>
            <w:szCs w:val="32"/>
          </w:rPr>
          <w:t>财务会计制度</w:t>
        </w:r>
      </w:hyperlink>
      <w:r w:rsidRPr="00684D17"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8C41F7" w:rsidRDefault="00684D17" w:rsidP="00684D17">
      <w:pPr>
        <w:autoSpaceDE w:val="0"/>
        <w:autoSpaceDN w:val="0"/>
        <w:adjustRightInd w:val="0"/>
        <w:spacing w:line="600" w:lineRule="exact"/>
        <w:ind w:leftChars="250" w:left="525" w:right="-1" w:firstLineChars="3" w:firstLine="10"/>
        <w:rPr>
          <w:rFonts w:ascii="仿宋" w:eastAsia="仿宋" w:hAnsi="仿宋" w:cs="仿宋"/>
          <w:kern w:val="0"/>
          <w:sz w:val="32"/>
          <w:szCs w:val="32"/>
        </w:rPr>
      </w:pP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（三）具有履行合同所必需的设备和专业技术能力；</w:t>
      </w:r>
    </w:p>
    <w:p w:rsidR="008C41F7" w:rsidRDefault="00684D17" w:rsidP="00684D17">
      <w:pPr>
        <w:autoSpaceDE w:val="0"/>
        <w:autoSpaceDN w:val="0"/>
        <w:adjustRightInd w:val="0"/>
        <w:spacing w:line="600" w:lineRule="exact"/>
        <w:ind w:leftChars="250" w:left="525" w:right="-1" w:firstLineChars="3" w:firstLine="10"/>
        <w:rPr>
          <w:rFonts w:ascii="仿宋" w:eastAsia="仿宋" w:hAnsi="仿宋" w:cs="仿宋"/>
          <w:kern w:val="0"/>
          <w:sz w:val="32"/>
          <w:szCs w:val="32"/>
        </w:rPr>
      </w:pP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（四）有依法缴纳税收和</w:t>
      </w:r>
      <w:hyperlink r:id="rId11" w:tgtFrame="_blank" w:history="1">
        <w:r w:rsidRPr="00684D17">
          <w:rPr>
            <w:rFonts w:ascii="仿宋" w:eastAsia="仿宋" w:hAnsi="仿宋" w:cs="仿宋" w:hint="eastAsia"/>
            <w:kern w:val="0"/>
            <w:sz w:val="32"/>
            <w:szCs w:val="32"/>
          </w:rPr>
          <w:t>社会保障资金</w:t>
        </w:r>
      </w:hyperlink>
      <w:r w:rsidRPr="00684D17">
        <w:rPr>
          <w:rFonts w:ascii="仿宋" w:eastAsia="仿宋" w:hAnsi="仿宋" w:cs="仿宋" w:hint="eastAsia"/>
          <w:kern w:val="0"/>
          <w:sz w:val="32"/>
          <w:szCs w:val="32"/>
        </w:rPr>
        <w:t>的良好记录；</w:t>
      </w:r>
    </w:p>
    <w:p w:rsidR="008C41F7" w:rsidRDefault="00684D17" w:rsidP="00684D17">
      <w:pPr>
        <w:autoSpaceDE w:val="0"/>
        <w:autoSpaceDN w:val="0"/>
        <w:adjustRightInd w:val="0"/>
        <w:spacing w:line="600" w:lineRule="exact"/>
        <w:ind w:leftChars="250" w:left="525" w:right="-1" w:firstLineChars="3" w:firstLine="10"/>
        <w:rPr>
          <w:rFonts w:ascii="仿宋" w:eastAsia="仿宋" w:hAnsi="仿宋" w:cs="仿宋"/>
          <w:kern w:val="0"/>
          <w:sz w:val="32"/>
          <w:szCs w:val="32"/>
        </w:rPr>
      </w:pP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（五）参加本次联合办学活动前三年内，在经营活动中没有重大违法记录；</w:t>
      </w:r>
    </w:p>
    <w:p w:rsidR="00245C36" w:rsidRPr="00245C36" w:rsidRDefault="00245C36" w:rsidP="00245C36">
      <w:pPr>
        <w:autoSpaceDE w:val="0"/>
        <w:autoSpaceDN w:val="0"/>
        <w:adjustRightInd w:val="0"/>
        <w:spacing w:line="600" w:lineRule="exact"/>
        <w:ind w:leftChars="250" w:left="525" w:right="-1" w:firstLineChars="3" w:firstLine="1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 w:rsidRPr="00245C3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（六）符合国家“双减”政策法规允许范围并取得相应培训资质条件的项目均可参与竞价；</w:t>
      </w:r>
    </w:p>
    <w:p w:rsidR="00D21F54" w:rsidRPr="00BE6D5B" w:rsidRDefault="00245C36" w:rsidP="00245C36">
      <w:pPr>
        <w:autoSpaceDE w:val="0"/>
        <w:autoSpaceDN w:val="0"/>
        <w:adjustRightInd w:val="0"/>
        <w:spacing w:line="600" w:lineRule="exact"/>
        <w:ind w:leftChars="250" w:left="525" w:right="-1" w:firstLineChars="3" w:firstLine="1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45C3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（七）在青少年宫现有招生简章以外的专业项目都可参与竞价(依照宜昌市青少年宫2024年春季（寒假）招生简章为准，详情查阅青少年宫网站http://www.ycqsng.com/或微信点阅http://bm.ycqsng.com/Index.asp)；</w:t>
      </w:r>
    </w:p>
    <w:p w:rsidR="00767192" w:rsidRPr="00BE6D5B" w:rsidRDefault="00767192" w:rsidP="00D21F54">
      <w:pPr>
        <w:autoSpaceDE w:val="0"/>
        <w:autoSpaceDN w:val="0"/>
        <w:adjustRightInd w:val="0"/>
        <w:spacing w:line="600" w:lineRule="exact"/>
        <w:ind w:leftChars="250" w:left="525" w:right="-1" w:firstLineChars="53" w:firstLine="1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E6D5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="00D21F54" w:rsidRPr="00BE6D5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(</w:t>
      </w:r>
      <w:r w:rsidR="00245C3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八</w:t>
      </w:r>
      <w:r w:rsidR="00D21F54" w:rsidRPr="00BE6D5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)</w:t>
      </w:r>
      <w:r w:rsidRPr="00BE6D5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经营现状：除了有独立的校外运营场所，</w:t>
      </w:r>
      <w:r w:rsidR="00B80329" w:rsidRPr="00BE6D5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与</w:t>
      </w:r>
      <w:r w:rsidRPr="00BE6D5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校内</w:t>
      </w:r>
      <w:r w:rsidR="00B80329" w:rsidRPr="00BE6D5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还必须有合作项目；</w:t>
      </w:r>
    </w:p>
    <w:p w:rsidR="00B80329" w:rsidRPr="00BE6D5B" w:rsidRDefault="00767192" w:rsidP="00D21F54">
      <w:pPr>
        <w:autoSpaceDE w:val="0"/>
        <w:autoSpaceDN w:val="0"/>
        <w:adjustRightInd w:val="0"/>
        <w:spacing w:line="600" w:lineRule="exact"/>
        <w:ind w:leftChars="250" w:left="525" w:right="-1" w:firstLineChars="53" w:firstLine="1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E6D5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（</w:t>
      </w:r>
      <w:r w:rsidR="00245C3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九</w:t>
      </w:r>
      <w:r w:rsidRPr="00BE6D5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="00B80329" w:rsidRPr="00BE6D5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注册资本最低不少于</w:t>
      </w:r>
      <w:r w:rsidR="00AC62B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</w:t>
      </w:r>
      <w:r w:rsidR="00B80329" w:rsidRPr="00BE6D5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0万元；</w:t>
      </w:r>
    </w:p>
    <w:p w:rsidR="00684D17" w:rsidRDefault="00B80329" w:rsidP="00D21F54">
      <w:pPr>
        <w:autoSpaceDE w:val="0"/>
        <w:autoSpaceDN w:val="0"/>
        <w:adjustRightInd w:val="0"/>
        <w:spacing w:line="600" w:lineRule="exact"/>
        <w:ind w:leftChars="250" w:left="525" w:right="-1" w:firstLineChars="53" w:firstLine="17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245C36">
        <w:rPr>
          <w:rFonts w:ascii="仿宋" w:eastAsia="仿宋" w:hAnsi="仿宋" w:cs="仿宋" w:hint="eastAsia"/>
          <w:kern w:val="0"/>
          <w:sz w:val="32"/>
          <w:szCs w:val="32"/>
        </w:rPr>
        <w:t>十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="00684D17" w:rsidRPr="00684D17">
        <w:rPr>
          <w:rFonts w:ascii="仿宋" w:eastAsia="仿宋" w:hAnsi="仿宋" w:cs="仿宋" w:hint="eastAsia"/>
          <w:kern w:val="0"/>
          <w:sz w:val="32"/>
          <w:szCs w:val="32"/>
        </w:rPr>
        <w:t>法律、行政法规规定的其他条件。</w:t>
      </w:r>
    </w:p>
    <w:p w:rsidR="008D70CA" w:rsidRPr="00684D17" w:rsidRDefault="00684D17" w:rsidP="00684D17">
      <w:pPr>
        <w:autoSpaceDE w:val="0"/>
        <w:autoSpaceDN w:val="0"/>
        <w:adjustRightInd w:val="0"/>
        <w:spacing w:line="600" w:lineRule="exact"/>
        <w:ind w:leftChars="250" w:left="525" w:right="-1" w:firstLineChars="3" w:firstLine="10"/>
        <w:rPr>
          <w:rFonts w:ascii="黑体" w:eastAsia="黑体" w:hAnsi="黑体" w:cs="仿宋"/>
          <w:kern w:val="0"/>
          <w:sz w:val="32"/>
          <w:szCs w:val="32"/>
        </w:rPr>
      </w:pPr>
      <w:r w:rsidRPr="00684D17">
        <w:rPr>
          <w:rFonts w:ascii="黑体" w:eastAsia="黑体" w:hAnsi="黑体" w:cs="仿宋" w:hint="eastAsia"/>
          <w:kern w:val="0"/>
          <w:sz w:val="32"/>
          <w:szCs w:val="32"/>
        </w:rPr>
        <w:t>四、</w:t>
      </w:r>
      <w:r w:rsidR="00C410BB" w:rsidRPr="00684D17">
        <w:rPr>
          <w:rFonts w:ascii="黑体" w:eastAsia="黑体" w:hAnsi="黑体" w:cs="仿宋" w:hint="eastAsia"/>
          <w:kern w:val="0"/>
          <w:sz w:val="32"/>
          <w:szCs w:val="32"/>
        </w:rPr>
        <w:t>联合办学</w:t>
      </w:r>
      <w:r w:rsidR="00DE6C50" w:rsidRPr="00684D17">
        <w:rPr>
          <w:rFonts w:ascii="黑体" w:eastAsia="黑体" w:hAnsi="黑体" w:cs="仿宋" w:hint="eastAsia"/>
          <w:kern w:val="0"/>
          <w:sz w:val="32"/>
          <w:szCs w:val="32"/>
        </w:rPr>
        <w:t>费用</w:t>
      </w:r>
      <w:r w:rsidR="00BA6B5E" w:rsidRPr="00684D17">
        <w:rPr>
          <w:rFonts w:ascii="黑体" w:eastAsia="黑体" w:hAnsi="黑体" w:cs="仿宋" w:hint="eastAsia"/>
          <w:kern w:val="0"/>
          <w:sz w:val="32"/>
          <w:szCs w:val="32"/>
        </w:rPr>
        <w:t>年上缴标准</w:t>
      </w:r>
    </w:p>
    <w:p w:rsidR="001125B5" w:rsidRDefault="001125B5" w:rsidP="001125B5">
      <w:pPr>
        <w:autoSpaceDE w:val="0"/>
        <w:autoSpaceDN w:val="0"/>
        <w:adjustRightInd w:val="0"/>
        <w:spacing w:line="600" w:lineRule="exact"/>
        <w:ind w:right="-20" w:firstLineChars="253" w:firstLine="810"/>
        <w:rPr>
          <w:rFonts w:ascii="仿宋" w:eastAsia="仿宋" w:hAnsi="仿宋" w:cs="仿宋" w:hint="eastAsia"/>
          <w:kern w:val="0"/>
          <w:sz w:val="32"/>
          <w:szCs w:val="32"/>
        </w:rPr>
      </w:pPr>
      <w:r w:rsidRPr="001125B5">
        <w:rPr>
          <w:rFonts w:ascii="仿宋" w:eastAsia="仿宋" w:hAnsi="仿宋" w:cs="仿宋" w:hint="eastAsia"/>
          <w:kern w:val="0"/>
          <w:sz w:val="32"/>
          <w:szCs w:val="32"/>
        </w:rPr>
        <w:t>本着资源共用、收益共享、合作共赢原则，本项目缴纳青少年宫联合办学费用采取合同签定时间范围内，每年固定费用不变的方式，本次竞价起步价为每年110000元（大写）壹拾壹万元整，意向单位可在此基础上增加额度报价，竞价增加额度应为0.1万元的整倍数。</w:t>
      </w:r>
    </w:p>
    <w:p w:rsidR="00702CA0" w:rsidRPr="00810B65" w:rsidRDefault="00DB3C11" w:rsidP="001125B5">
      <w:pPr>
        <w:autoSpaceDE w:val="0"/>
        <w:autoSpaceDN w:val="0"/>
        <w:adjustRightInd w:val="0"/>
        <w:spacing w:line="600" w:lineRule="exact"/>
        <w:ind w:right="-20" w:firstLineChars="253" w:firstLine="810"/>
        <w:rPr>
          <w:rFonts w:ascii="黑体" w:eastAsia="黑体" w:hAnsi="黑体" w:cs="仿宋"/>
          <w:kern w:val="0"/>
          <w:sz w:val="32"/>
          <w:szCs w:val="32"/>
        </w:rPr>
      </w:pPr>
      <w:r w:rsidRPr="00810B65">
        <w:rPr>
          <w:rFonts w:ascii="黑体" w:eastAsia="黑体" w:hAnsi="黑体" w:cs="仿宋" w:hint="eastAsia"/>
          <w:kern w:val="0"/>
          <w:sz w:val="32"/>
          <w:szCs w:val="32"/>
        </w:rPr>
        <w:t>五</w:t>
      </w:r>
      <w:r w:rsidR="00695060" w:rsidRPr="00810B65">
        <w:rPr>
          <w:rFonts w:ascii="黑体" w:eastAsia="黑体" w:hAnsi="黑体" w:cs="仿宋" w:hint="eastAsia"/>
          <w:kern w:val="0"/>
          <w:sz w:val="32"/>
          <w:szCs w:val="32"/>
        </w:rPr>
        <w:t>、</w:t>
      </w:r>
      <w:r w:rsidR="00702CA0" w:rsidRPr="00810B65">
        <w:rPr>
          <w:rFonts w:ascii="黑体" w:eastAsia="黑体" w:hAnsi="黑体" w:cs="仿宋" w:hint="eastAsia"/>
          <w:kern w:val="0"/>
          <w:sz w:val="32"/>
          <w:szCs w:val="32"/>
        </w:rPr>
        <w:t>联合办学文件递交截止时间和递交地</w:t>
      </w:r>
      <w:r w:rsidR="00810B65">
        <w:rPr>
          <w:rFonts w:ascii="黑体" w:eastAsia="黑体" w:hAnsi="黑体" w:cs="仿宋" w:hint="eastAsia"/>
          <w:kern w:val="0"/>
          <w:sz w:val="32"/>
          <w:szCs w:val="32"/>
        </w:rPr>
        <w:t>点</w:t>
      </w:r>
    </w:p>
    <w:p w:rsidR="00126215" w:rsidRPr="00684D17" w:rsidRDefault="00702CA0" w:rsidP="00684D17">
      <w:pPr>
        <w:autoSpaceDE w:val="0"/>
        <w:autoSpaceDN w:val="0"/>
        <w:adjustRightInd w:val="0"/>
        <w:spacing w:line="600" w:lineRule="exact"/>
        <w:ind w:right="-21" w:firstLineChars="253" w:firstLine="812"/>
        <w:rPr>
          <w:rFonts w:ascii="仿宋" w:eastAsia="仿宋" w:hAnsi="仿宋" w:cs="仿宋"/>
          <w:bCs/>
          <w:spacing w:val="1"/>
          <w:kern w:val="0"/>
          <w:sz w:val="32"/>
          <w:szCs w:val="32"/>
        </w:rPr>
      </w:pPr>
      <w:r w:rsidRPr="00684D17">
        <w:rPr>
          <w:rFonts w:ascii="仿宋" w:eastAsia="仿宋" w:hAnsi="仿宋" w:cs="仿宋" w:hint="eastAsia"/>
          <w:bCs/>
          <w:spacing w:val="1"/>
          <w:kern w:val="0"/>
          <w:sz w:val="32"/>
          <w:szCs w:val="32"/>
        </w:rPr>
        <w:t>1、</w:t>
      </w:r>
      <w:r w:rsidR="002F2FFC" w:rsidRPr="00684D17">
        <w:rPr>
          <w:rFonts w:ascii="仿宋" w:eastAsia="仿宋" w:hAnsi="仿宋" w:cs="仿宋" w:hint="eastAsia"/>
          <w:bCs/>
          <w:spacing w:val="1"/>
          <w:kern w:val="0"/>
          <w:sz w:val="32"/>
          <w:szCs w:val="32"/>
        </w:rPr>
        <w:t>凡有意参与报价者请于</w:t>
      </w:r>
      <w:r w:rsidR="002F2FFC" w:rsidRPr="00684D17">
        <w:rPr>
          <w:rFonts w:ascii="仿宋" w:eastAsia="仿宋" w:hAnsi="仿宋" w:cs="仿宋" w:hint="eastAsia"/>
          <w:kern w:val="0"/>
          <w:sz w:val="32"/>
          <w:szCs w:val="32"/>
        </w:rPr>
        <w:t>20</w:t>
      </w:r>
      <w:r w:rsidR="00AC62B6">
        <w:rPr>
          <w:rFonts w:ascii="仿宋" w:eastAsia="仿宋" w:hAnsi="仿宋" w:cs="仿宋" w:hint="eastAsia"/>
          <w:kern w:val="0"/>
          <w:sz w:val="32"/>
          <w:szCs w:val="32"/>
        </w:rPr>
        <w:t>24</w:t>
      </w:r>
      <w:r w:rsidR="002F2FFC" w:rsidRPr="00684D17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AC62B6"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="002F2FFC" w:rsidRPr="00684D17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BD0ADC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610F16">
        <w:rPr>
          <w:rFonts w:ascii="仿宋" w:eastAsia="仿宋" w:hAnsi="仿宋" w:cs="仿宋" w:hint="eastAsia"/>
          <w:kern w:val="0"/>
          <w:sz w:val="32"/>
          <w:szCs w:val="32"/>
        </w:rPr>
        <w:t>6</w:t>
      </w:r>
      <w:r w:rsidR="002F2FFC" w:rsidRPr="00684D17">
        <w:rPr>
          <w:rFonts w:ascii="仿宋" w:eastAsia="仿宋" w:hAnsi="仿宋" w:cs="仿宋" w:hint="eastAsia"/>
          <w:kern w:val="0"/>
          <w:sz w:val="32"/>
          <w:szCs w:val="32"/>
        </w:rPr>
        <w:t>日至</w:t>
      </w:r>
      <w:r w:rsidR="00AC62B6"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="002F2FFC" w:rsidRPr="00684D17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AC62B6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610F16">
        <w:rPr>
          <w:rFonts w:ascii="仿宋" w:eastAsia="仿宋" w:hAnsi="仿宋" w:cs="仿宋" w:hint="eastAsia"/>
          <w:kern w:val="0"/>
          <w:sz w:val="32"/>
          <w:szCs w:val="32"/>
        </w:rPr>
        <w:t>3</w:t>
      </w:r>
      <w:r w:rsidR="002F2FFC" w:rsidRPr="00684D17">
        <w:rPr>
          <w:rFonts w:ascii="仿宋" w:eastAsia="仿宋" w:hAnsi="仿宋" w:cs="仿宋" w:hint="eastAsia"/>
          <w:kern w:val="0"/>
          <w:sz w:val="32"/>
          <w:szCs w:val="32"/>
        </w:rPr>
        <w:t>日，</w:t>
      </w:r>
      <w:r w:rsidR="002F2FFC" w:rsidRPr="00684D17">
        <w:rPr>
          <w:rFonts w:ascii="仿宋" w:eastAsia="仿宋" w:hAnsi="仿宋" w:cs="仿宋" w:hint="eastAsia"/>
          <w:bCs/>
          <w:spacing w:val="1"/>
          <w:kern w:val="0"/>
          <w:sz w:val="32"/>
          <w:szCs w:val="32"/>
        </w:rPr>
        <w:t>每天8时30分至12时00分,14时30分至17时30分（节假日不休），持</w:t>
      </w:r>
      <w:r w:rsidR="00376BEB" w:rsidRPr="00684D17">
        <w:rPr>
          <w:rFonts w:ascii="仿宋" w:eastAsia="仿宋" w:hAnsi="仿宋" w:cs="仿宋" w:hint="eastAsia"/>
          <w:bCs/>
          <w:spacing w:val="1"/>
          <w:kern w:val="0"/>
          <w:sz w:val="32"/>
          <w:szCs w:val="32"/>
        </w:rPr>
        <w:t>竞价单位</w:t>
      </w:r>
      <w:r w:rsidR="002F2FFC" w:rsidRPr="00684D17">
        <w:rPr>
          <w:rFonts w:ascii="仿宋" w:eastAsia="仿宋" w:hAnsi="仿宋" w:cs="仿宋" w:hint="eastAsia"/>
          <w:bCs/>
          <w:spacing w:val="1"/>
          <w:kern w:val="0"/>
          <w:sz w:val="32"/>
          <w:szCs w:val="32"/>
        </w:rPr>
        <w:t>营业执照复印件和法人授权委托书原件在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宜昌市青少年宫</w:t>
      </w:r>
      <w:r w:rsidR="00AC62B6">
        <w:rPr>
          <w:rFonts w:ascii="仿宋" w:eastAsia="仿宋" w:hAnsi="仿宋" w:cs="仿宋" w:hint="eastAsia"/>
          <w:kern w:val="0"/>
          <w:sz w:val="32"/>
          <w:szCs w:val="32"/>
        </w:rPr>
        <w:t>事业发展部</w:t>
      </w:r>
      <w:r w:rsidR="008C41F7">
        <w:rPr>
          <w:rFonts w:ascii="仿宋" w:eastAsia="仿宋" w:hAnsi="仿宋" w:cs="仿宋" w:hint="eastAsia"/>
          <w:bCs/>
          <w:spacing w:val="1"/>
          <w:kern w:val="0"/>
          <w:sz w:val="32"/>
          <w:szCs w:val="32"/>
        </w:rPr>
        <w:t>提</w:t>
      </w:r>
      <w:r w:rsidR="00810B65">
        <w:rPr>
          <w:rFonts w:ascii="仿宋" w:eastAsia="仿宋" w:hAnsi="仿宋" w:cs="仿宋" w:hint="eastAsia"/>
          <w:bCs/>
          <w:spacing w:val="1"/>
          <w:kern w:val="0"/>
          <w:sz w:val="32"/>
          <w:szCs w:val="32"/>
        </w:rPr>
        <w:t>交</w:t>
      </w:r>
      <w:r w:rsidRPr="00684D17">
        <w:rPr>
          <w:rFonts w:ascii="仿宋" w:eastAsia="仿宋" w:hAnsi="仿宋" w:cs="仿宋" w:hint="eastAsia"/>
          <w:bCs/>
          <w:spacing w:val="1"/>
          <w:kern w:val="0"/>
          <w:sz w:val="32"/>
          <w:szCs w:val="32"/>
        </w:rPr>
        <w:t>相关证件及证明。</w:t>
      </w:r>
    </w:p>
    <w:p w:rsidR="00702CA0" w:rsidRPr="00684D17" w:rsidRDefault="00702CA0" w:rsidP="00684D17">
      <w:pPr>
        <w:pStyle w:val="a0"/>
        <w:spacing w:line="600" w:lineRule="exact"/>
        <w:ind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2、报价文</w:t>
      </w:r>
      <w:r w:rsidRPr="00684D17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件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递</w:t>
      </w:r>
      <w:r w:rsidRPr="00684D17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交</w:t>
      </w:r>
      <w:r w:rsidRPr="00684D17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截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止时间：</w:t>
      </w:r>
      <w:r w:rsidRPr="00684D17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2</w:t>
      </w:r>
      <w:r w:rsidRPr="00684D17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0</w:t>
      </w:r>
      <w:r w:rsidR="00AC62B6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24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AC62B6"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AC62B6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610F16">
        <w:rPr>
          <w:rFonts w:ascii="仿宋" w:eastAsia="仿宋" w:hAnsi="仿宋" w:cs="仿宋" w:hint="eastAsia"/>
          <w:kern w:val="0"/>
          <w:sz w:val="32"/>
          <w:szCs w:val="32"/>
        </w:rPr>
        <w:t>3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日</w:t>
      </w:r>
      <w:r w:rsidR="00BD0ADC">
        <w:rPr>
          <w:rFonts w:ascii="仿宋" w:eastAsia="仿宋" w:hAnsi="仿宋" w:cs="仿宋" w:hint="eastAsia"/>
          <w:kern w:val="0"/>
          <w:sz w:val="32"/>
          <w:szCs w:val="32"/>
        </w:rPr>
        <w:t>下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午</w:t>
      </w:r>
      <w:r w:rsidR="00BD0ADC">
        <w:rPr>
          <w:rFonts w:ascii="仿宋" w:eastAsia="仿宋" w:hAnsi="仿宋" w:cs="仿宋" w:hint="eastAsia"/>
          <w:kern w:val="0"/>
          <w:sz w:val="32"/>
          <w:szCs w:val="32"/>
        </w:rPr>
        <w:t>17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时30分止；</w:t>
      </w:r>
    </w:p>
    <w:p w:rsidR="00702CA0" w:rsidRPr="00684D17" w:rsidRDefault="00702CA0" w:rsidP="00684D17">
      <w:pPr>
        <w:pStyle w:val="a0"/>
        <w:spacing w:line="600" w:lineRule="exact"/>
        <w:ind w:firstLineChars="250" w:firstLine="797"/>
        <w:rPr>
          <w:rFonts w:ascii="仿宋" w:eastAsia="仿宋" w:hAnsi="仿宋"/>
          <w:sz w:val="32"/>
          <w:szCs w:val="32"/>
          <w:lang w:val="en-US"/>
        </w:rPr>
      </w:pPr>
      <w:r w:rsidRPr="00684D17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3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、本项目只接受独立法人机构。</w:t>
      </w:r>
    </w:p>
    <w:p w:rsidR="00126215" w:rsidRPr="00684D17" w:rsidRDefault="00DB3C11" w:rsidP="00684D17">
      <w:pPr>
        <w:autoSpaceDE w:val="0"/>
        <w:autoSpaceDN w:val="0"/>
        <w:adjustRightInd w:val="0"/>
        <w:spacing w:line="600" w:lineRule="exact"/>
        <w:ind w:right="-20" w:firstLineChars="253" w:firstLine="810"/>
        <w:rPr>
          <w:rFonts w:ascii="仿宋" w:eastAsia="仿宋" w:hAnsi="仿宋" w:cs="仿宋"/>
          <w:kern w:val="0"/>
          <w:sz w:val="32"/>
          <w:szCs w:val="32"/>
        </w:rPr>
      </w:pPr>
      <w:r w:rsidRPr="00810B65">
        <w:rPr>
          <w:rFonts w:ascii="黑体" w:eastAsia="黑体" w:hAnsi="黑体" w:cs="仿宋" w:hint="eastAsia"/>
          <w:kern w:val="0"/>
          <w:sz w:val="32"/>
          <w:szCs w:val="32"/>
        </w:rPr>
        <w:t>六</w:t>
      </w:r>
      <w:r w:rsidR="00695060" w:rsidRPr="00810B65">
        <w:rPr>
          <w:rFonts w:ascii="黑体" w:eastAsia="黑体" w:hAnsi="黑体" w:cs="仿宋" w:hint="eastAsia"/>
          <w:kern w:val="0"/>
          <w:sz w:val="32"/>
          <w:szCs w:val="32"/>
        </w:rPr>
        <w:t>、报价文件评审时间和地点</w:t>
      </w:r>
    </w:p>
    <w:p w:rsidR="00126215" w:rsidRPr="00684D17" w:rsidRDefault="00695060" w:rsidP="00684D17">
      <w:pPr>
        <w:autoSpaceDE w:val="0"/>
        <w:autoSpaceDN w:val="0"/>
        <w:adjustRightInd w:val="0"/>
        <w:spacing w:line="600" w:lineRule="exact"/>
        <w:ind w:right="-20" w:firstLineChars="253" w:firstLine="807"/>
        <w:rPr>
          <w:rFonts w:ascii="仿宋" w:eastAsia="仿宋" w:hAnsi="仿宋" w:cs="仿宋"/>
          <w:kern w:val="0"/>
          <w:sz w:val="32"/>
          <w:szCs w:val="32"/>
        </w:rPr>
      </w:pPr>
      <w:r w:rsidRPr="00684D17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1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、评审时</w:t>
      </w:r>
      <w:r w:rsidRPr="00684D17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间</w:t>
      </w:r>
      <w:r w:rsidRPr="00684D17">
        <w:rPr>
          <w:rFonts w:ascii="仿宋" w:eastAsia="仿宋" w:hAnsi="仿宋" w:cs="仿宋" w:hint="eastAsia"/>
          <w:spacing w:val="-139"/>
          <w:kern w:val="0"/>
          <w:sz w:val="32"/>
          <w:szCs w:val="32"/>
        </w:rPr>
        <w:t>：</w:t>
      </w:r>
      <w:r w:rsidRPr="00684D17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20</w:t>
      </w:r>
      <w:r w:rsidR="002418E2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24</w:t>
      </w:r>
      <w:r w:rsidRPr="00684D17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年</w:t>
      </w:r>
      <w:r w:rsidR="002418E2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5</w:t>
      </w:r>
      <w:r w:rsidRPr="00684D17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月</w:t>
      </w:r>
      <w:r w:rsidR="002418E2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2</w:t>
      </w:r>
      <w:r w:rsidR="00610F16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4</w:t>
      </w:r>
      <w:r w:rsidRPr="00684D17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日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126215" w:rsidRPr="00684D17" w:rsidRDefault="00695060" w:rsidP="00684D17">
      <w:pPr>
        <w:autoSpaceDE w:val="0"/>
        <w:autoSpaceDN w:val="0"/>
        <w:adjustRightInd w:val="0"/>
        <w:spacing w:line="600" w:lineRule="exact"/>
        <w:ind w:right="-21" w:firstLineChars="253" w:firstLine="807"/>
        <w:rPr>
          <w:rFonts w:ascii="仿宋" w:eastAsia="仿宋" w:hAnsi="仿宋" w:cs="仿宋"/>
          <w:kern w:val="0"/>
          <w:sz w:val="32"/>
          <w:szCs w:val="32"/>
        </w:rPr>
      </w:pPr>
      <w:r w:rsidRPr="00684D17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2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、评审地</w:t>
      </w:r>
      <w:r w:rsidRPr="00684D17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点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：</w:t>
      </w:r>
      <w:r w:rsidRPr="00684D17">
        <w:rPr>
          <w:rFonts w:ascii="仿宋" w:eastAsia="仿宋" w:hAnsi="仿宋" w:cs="仿宋" w:hint="eastAsia"/>
          <w:bCs/>
          <w:kern w:val="0"/>
          <w:sz w:val="32"/>
          <w:szCs w:val="32"/>
        </w:rPr>
        <w:t>宜昌市</w:t>
      </w:r>
      <w:r w:rsidR="00702CA0" w:rsidRPr="00684D17">
        <w:rPr>
          <w:rFonts w:ascii="仿宋" w:eastAsia="仿宋" w:hAnsi="仿宋" w:cs="仿宋" w:hint="eastAsia"/>
          <w:kern w:val="0"/>
          <w:sz w:val="32"/>
          <w:szCs w:val="32"/>
        </w:rPr>
        <w:t>青少年宫2</w:t>
      </w:r>
      <w:r w:rsidRPr="00684D17">
        <w:rPr>
          <w:rFonts w:ascii="仿宋" w:eastAsia="仿宋" w:hAnsi="仿宋" w:cs="仿宋" w:hint="eastAsia"/>
          <w:bCs/>
          <w:kern w:val="0"/>
          <w:sz w:val="32"/>
          <w:szCs w:val="32"/>
        </w:rPr>
        <w:t>楼会议室（</w:t>
      </w:r>
      <w:r w:rsidR="00702CA0" w:rsidRPr="00684D17">
        <w:rPr>
          <w:rFonts w:ascii="仿宋" w:eastAsia="仿宋" w:hAnsi="仿宋" w:cs="仿宋" w:hint="eastAsia"/>
          <w:bCs/>
          <w:kern w:val="0"/>
          <w:sz w:val="32"/>
          <w:szCs w:val="32"/>
        </w:rPr>
        <w:t>滨湖路2号</w:t>
      </w:r>
      <w:r w:rsidRPr="00684D17">
        <w:rPr>
          <w:rFonts w:ascii="仿宋" w:eastAsia="仿宋" w:hAnsi="仿宋" w:cs="仿宋" w:hint="eastAsia"/>
          <w:bCs/>
          <w:kern w:val="0"/>
          <w:sz w:val="32"/>
          <w:szCs w:val="32"/>
        </w:rPr>
        <w:t>）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 xml:space="preserve">。 </w:t>
      </w:r>
    </w:p>
    <w:p w:rsidR="00126215" w:rsidRPr="00684D17" w:rsidRDefault="006A5DCD" w:rsidP="00684D17">
      <w:pPr>
        <w:autoSpaceDE w:val="0"/>
        <w:autoSpaceDN w:val="0"/>
        <w:adjustRightInd w:val="0"/>
        <w:spacing w:line="600" w:lineRule="exact"/>
        <w:ind w:firstLineChars="253" w:firstLine="810"/>
        <w:rPr>
          <w:rFonts w:ascii="仿宋" w:eastAsia="仿宋" w:hAnsi="仿宋" w:cs="仿宋"/>
          <w:kern w:val="0"/>
          <w:sz w:val="32"/>
          <w:szCs w:val="32"/>
        </w:rPr>
      </w:pP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3</w:t>
      </w:r>
      <w:r w:rsidR="00695060" w:rsidRPr="00684D17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1D14B1">
        <w:rPr>
          <w:rFonts w:ascii="仿宋" w:eastAsia="仿宋" w:hAnsi="仿宋" w:cs="仿宋" w:hint="eastAsia"/>
          <w:kern w:val="0"/>
          <w:sz w:val="32"/>
          <w:szCs w:val="32"/>
        </w:rPr>
        <w:t>评审结果</w:t>
      </w:r>
      <w:r w:rsidR="00695060" w:rsidRPr="00684D17">
        <w:rPr>
          <w:rFonts w:ascii="仿宋" w:eastAsia="仿宋" w:hAnsi="仿宋" w:cs="仿宋" w:hint="eastAsia"/>
          <w:kern w:val="0"/>
          <w:sz w:val="32"/>
          <w:szCs w:val="32"/>
        </w:rPr>
        <w:t>发布时间：20</w:t>
      </w:r>
      <w:r w:rsidR="002418E2">
        <w:rPr>
          <w:rFonts w:ascii="仿宋" w:eastAsia="仿宋" w:hAnsi="仿宋" w:cs="仿宋" w:hint="eastAsia"/>
          <w:kern w:val="0"/>
          <w:sz w:val="32"/>
          <w:szCs w:val="32"/>
        </w:rPr>
        <w:t>24</w:t>
      </w:r>
      <w:r w:rsidR="00695060" w:rsidRPr="00684D17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2418E2"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="00695060" w:rsidRPr="00684D17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610F16">
        <w:rPr>
          <w:rFonts w:ascii="仿宋" w:eastAsia="仿宋" w:hAnsi="仿宋" w:cs="仿宋" w:hint="eastAsia"/>
          <w:kern w:val="0"/>
          <w:sz w:val="32"/>
          <w:szCs w:val="32"/>
        </w:rPr>
        <w:t>24</w:t>
      </w:r>
      <w:r w:rsidR="00695060" w:rsidRPr="00684D17">
        <w:rPr>
          <w:rFonts w:ascii="仿宋" w:eastAsia="仿宋" w:hAnsi="仿宋" w:cs="仿宋" w:hint="eastAsia"/>
          <w:kern w:val="0"/>
          <w:sz w:val="32"/>
          <w:szCs w:val="32"/>
        </w:rPr>
        <w:t>日。</w:t>
      </w:r>
    </w:p>
    <w:p w:rsidR="003D54D9" w:rsidRPr="003D54D9" w:rsidRDefault="00DB3C11" w:rsidP="00684D17">
      <w:pPr>
        <w:autoSpaceDE w:val="0"/>
        <w:autoSpaceDN w:val="0"/>
        <w:adjustRightInd w:val="0"/>
        <w:spacing w:line="600" w:lineRule="exact"/>
        <w:ind w:right="-21" w:firstLineChars="253" w:firstLine="810"/>
        <w:rPr>
          <w:rFonts w:ascii="黑体" w:eastAsia="黑体" w:hAnsi="黑体" w:cs="仿宋"/>
          <w:kern w:val="0"/>
          <w:sz w:val="32"/>
          <w:szCs w:val="32"/>
        </w:rPr>
      </w:pPr>
      <w:r w:rsidRPr="003D54D9">
        <w:rPr>
          <w:rFonts w:ascii="黑体" w:eastAsia="黑体" w:hAnsi="黑体" w:cs="仿宋" w:hint="eastAsia"/>
          <w:kern w:val="0"/>
          <w:sz w:val="32"/>
          <w:szCs w:val="32"/>
        </w:rPr>
        <w:t>七</w:t>
      </w:r>
      <w:r w:rsidR="00695060" w:rsidRPr="003D54D9">
        <w:rPr>
          <w:rFonts w:ascii="黑体" w:eastAsia="黑体" w:hAnsi="黑体" w:cs="仿宋" w:hint="eastAsia"/>
          <w:kern w:val="0"/>
          <w:sz w:val="32"/>
          <w:szCs w:val="32"/>
        </w:rPr>
        <w:t>、信息发布媒体</w:t>
      </w:r>
    </w:p>
    <w:p w:rsidR="00126215" w:rsidRPr="00684D17" w:rsidRDefault="006A5DCD" w:rsidP="008C41F7">
      <w:pPr>
        <w:autoSpaceDE w:val="0"/>
        <w:autoSpaceDN w:val="0"/>
        <w:adjustRightInd w:val="0"/>
        <w:spacing w:line="600" w:lineRule="exact"/>
        <w:ind w:right="-21" w:firstLineChars="253" w:firstLine="810"/>
        <w:rPr>
          <w:rFonts w:ascii="仿宋" w:eastAsia="仿宋" w:hAnsi="仿宋" w:cs="仿宋"/>
          <w:kern w:val="0"/>
          <w:sz w:val="32"/>
          <w:szCs w:val="32"/>
        </w:rPr>
      </w:pPr>
      <w:r w:rsidRPr="008C41F7">
        <w:rPr>
          <w:rFonts w:ascii="仿宋" w:eastAsia="仿宋" w:hAnsi="仿宋" w:cs="仿宋"/>
          <w:bCs/>
          <w:kern w:val="0"/>
          <w:sz w:val="32"/>
          <w:szCs w:val="32"/>
        </w:rPr>
        <w:t xml:space="preserve"> </w:t>
      </w:r>
      <w:hyperlink r:id="rId12" w:history="1">
        <w:r w:rsidRPr="008C41F7">
          <w:rPr>
            <w:rStyle w:val="a6"/>
            <w:rFonts w:ascii="仿宋" w:eastAsia="仿宋" w:hAnsi="仿宋" w:cs="仿宋"/>
            <w:bCs/>
            <w:color w:val="auto"/>
            <w:kern w:val="0"/>
            <w:sz w:val="32"/>
            <w:szCs w:val="32"/>
            <w:u w:val="none"/>
          </w:rPr>
          <w:t>http://www.ycqsng.com/</w:t>
        </w:r>
      </w:hyperlink>
      <w:r w:rsidRPr="00684D17"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Pr="00684D17">
        <w:rPr>
          <w:rFonts w:ascii="仿宋" w:eastAsia="仿宋" w:hAnsi="仿宋" w:cs="仿宋" w:hint="eastAsia"/>
          <w:bCs/>
          <w:kern w:val="0"/>
          <w:sz w:val="32"/>
          <w:szCs w:val="32"/>
        </w:rPr>
        <w:t>宜昌市青少年宫网站</w:t>
      </w: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）。</w:t>
      </w:r>
    </w:p>
    <w:p w:rsidR="00126215" w:rsidRPr="003D54D9" w:rsidRDefault="00DB3C11" w:rsidP="008C41F7">
      <w:pPr>
        <w:autoSpaceDE w:val="0"/>
        <w:autoSpaceDN w:val="0"/>
        <w:adjustRightInd w:val="0"/>
        <w:spacing w:line="600" w:lineRule="exact"/>
        <w:ind w:right="2383" w:firstLineChars="253" w:firstLine="810"/>
        <w:rPr>
          <w:rFonts w:ascii="黑体" w:eastAsia="黑体" w:hAnsi="黑体" w:cs="仿宋"/>
          <w:kern w:val="0"/>
          <w:sz w:val="32"/>
          <w:szCs w:val="32"/>
        </w:rPr>
      </w:pPr>
      <w:r w:rsidRPr="003D54D9">
        <w:rPr>
          <w:rFonts w:ascii="黑体" w:eastAsia="黑体" w:hAnsi="黑体" w:cs="仿宋" w:hint="eastAsia"/>
          <w:kern w:val="0"/>
          <w:sz w:val="32"/>
          <w:szCs w:val="32"/>
        </w:rPr>
        <w:lastRenderedPageBreak/>
        <w:t>八</w:t>
      </w:r>
      <w:r w:rsidR="00695060" w:rsidRPr="003D54D9">
        <w:rPr>
          <w:rFonts w:ascii="黑体" w:eastAsia="黑体" w:hAnsi="黑体" w:cs="仿宋" w:hint="eastAsia"/>
          <w:kern w:val="0"/>
          <w:sz w:val="32"/>
          <w:szCs w:val="32"/>
        </w:rPr>
        <w:t>、联</w:t>
      </w:r>
      <w:r w:rsidR="00695060" w:rsidRPr="003D54D9">
        <w:rPr>
          <w:rFonts w:ascii="黑体" w:eastAsia="黑体" w:hAnsi="黑体" w:cs="仿宋" w:hint="eastAsia"/>
          <w:spacing w:val="-3"/>
          <w:kern w:val="0"/>
          <w:sz w:val="32"/>
          <w:szCs w:val="32"/>
        </w:rPr>
        <w:t>系</w:t>
      </w:r>
      <w:r w:rsidR="003D54D9" w:rsidRPr="003D54D9">
        <w:rPr>
          <w:rFonts w:ascii="黑体" w:eastAsia="黑体" w:hAnsi="黑体" w:cs="仿宋" w:hint="eastAsia"/>
          <w:kern w:val="0"/>
          <w:sz w:val="32"/>
          <w:szCs w:val="32"/>
        </w:rPr>
        <w:t>方式</w:t>
      </w:r>
    </w:p>
    <w:p w:rsidR="00126215" w:rsidRPr="00684D17" w:rsidRDefault="00695060" w:rsidP="008C41F7">
      <w:pPr>
        <w:autoSpaceDE w:val="0"/>
        <w:autoSpaceDN w:val="0"/>
        <w:adjustRightInd w:val="0"/>
        <w:spacing w:line="600" w:lineRule="exact"/>
        <w:ind w:right="-20" w:firstLineChars="253" w:firstLine="810"/>
        <w:rPr>
          <w:rFonts w:ascii="仿宋" w:eastAsia="仿宋" w:hAnsi="仿宋" w:cs="仿宋"/>
          <w:kern w:val="0"/>
          <w:sz w:val="32"/>
          <w:szCs w:val="32"/>
        </w:rPr>
      </w:pP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联 系 人：</w:t>
      </w:r>
      <w:r w:rsidR="00702CA0" w:rsidRPr="00684D17">
        <w:rPr>
          <w:rFonts w:ascii="仿宋" w:eastAsia="仿宋" w:hAnsi="仿宋" w:cs="仿宋" w:hint="eastAsia"/>
          <w:kern w:val="0"/>
          <w:sz w:val="32"/>
          <w:szCs w:val="32"/>
        </w:rPr>
        <w:t>周江新</w:t>
      </w:r>
    </w:p>
    <w:p w:rsidR="00126215" w:rsidRPr="00684D17" w:rsidRDefault="00695060" w:rsidP="008C41F7">
      <w:pPr>
        <w:autoSpaceDE w:val="0"/>
        <w:autoSpaceDN w:val="0"/>
        <w:adjustRightInd w:val="0"/>
        <w:spacing w:line="600" w:lineRule="exact"/>
        <w:ind w:right="-20" w:firstLineChars="253" w:firstLine="810"/>
        <w:rPr>
          <w:rFonts w:ascii="仿宋" w:eastAsia="仿宋" w:hAnsi="仿宋" w:cs="仿宋"/>
          <w:kern w:val="0"/>
          <w:sz w:val="32"/>
          <w:szCs w:val="32"/>
        </w:rPr>
      </w:pPr>
      <w:r w:rsidRPr="00684D17">
        <w:rPr>
          <w:rFonts w:ascii="仿宋" w:eastAsia="仿宋" w:hAnsi="仿宋" w:cs="仿宋" w:hint="eastAsia"/>
          <w:kern w:val="0"/>
          <w:sz w:val="32"/>
          <w:szCs w:val="32"/>
        </w:rPr>
        <w:t>联系电话：0717-</w:t>
      </w:r>
      <w:r w:rsidR="00702CA0" w:rsidRPr="00684D17">
        <w:rPr>
          <w:rFonts w:ascii="仿宋" w:eastAsia="仿宋" w:hAnsi="仿宋" w:cs="仿宋" w:hint="eastAsia"/>
          <w:kern w:val="0"/>
          <w:sz w:val="32"/>
          <w:szCs w:val="32"/>
        </w:rPr>
        <w:t>6228457</w:t>
      </w:r>
      <w:r w:rsidR="001D14B1">
        <w:rPr>
          <w:rFonts w:ascii="仿宋" w:eastAsia="仿宋" w:hAnsi="仿宋" w:cs="仿宋" w:hint="eastAsia"/>
          <w:kern w:val="0"/>
          <w:sz w:val="32"/>
          <w:szCs w:val="32"/>
        </w:rPr>
        <w:t xml:space="preserve">  15897528888</w:t>
      </w:r>
    </w:p>
    <w:p w:rsidR="00126215" w:rsidRPr="003D54D9" w:rsidRDefault="003D54D9" w:rsidP="008C41F7">
      <w:pPr>
        <w:autoSpaceDE w:val="0"/>
        <w:autoSpaceDN w:val="0"/>
        <w:adjustRightInd w:val="0"/>
        <w:spacing w:line="600" w:lineRule="exact"/>
        <w:ind w:right="-20"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联系地点：宜昌市滨湖路2号宜昌市青少年宫</w:t>
      </w:r>
    </w:p>
    <w:p w:rsidR="003D54D9" w:rsidRPr="003D54D9" w:rsidRDefault="003D54D9" w:rsidP="003D54D9">
      <w:pPr>
        <w:pStyle w:val="a0"/>
        <w:rPr>
          <w:lang w:val="en-US"/>
        </w:rPr>
        <w:sectPr w:rsidR="003D54D9" w:rsidRPr="003D54D9">
          <w:pgSz w:w="11920" w:h="16840"/>
          <w:pgMar w:top="1276" w:right="1572" w:bottom="1200" w:left="1418" w:header="0" w:footer="819" w:gutter="0"/>
          <w:cols w:space="720" w:equalWidth="0">
            <w:col w:w="8930"/>
          </w:cols>
        </w:sectPr>
      </w:pPr>
      <w:r>
        <w:rPr>
          <w:rFonts w:hint="eastAsia"/>
          <w:lang w:val="en-US"/>
        </w:rPr>
        <w:t xml:space="preserve">   </w:t>
      </w:r>
    </w:p>
    <w:p w:rsidR="00126215" w:rsidRPr="004E7A0D" w:rsidRDefault="0009470E" w:rsidP="004E7A0D">
      <w:pPr>
        <w:tabs>
          <w:tab w:val="left" w:pos="4600"/>
        </w:tabs>
        <w:autoSpaceDE w:val="0"/>
        <w:autoSpaceDN w:val="0"/>
        <w:adjustRightInd w:val="0"/>
        <w:spacing w:line="499" w:lineRule="exact"/>
        <w:ind w:right="-20"/>
        <w:jc w:val="center"/>
        <w:rPr>
          <w:rFonts w:ascii="方正小标宋简体" w:eastAsia="方正小标宋简体" w:hAnsi="宋体" w:cs="黑体"/>
          <w:kern w:val="0"/>
          <w:position w:val="-4"/>
          <w:sz w:val="44"/>
          <w:szCs w:val="44"/>
        </w:rPr>
      </w:pPr>
      <w:r w:rsidRPr="004E7A0D">
        <w:rPr>
          <w:rFonts w:ascii="方正小标宋简体" w:eastAsia="方正小标宋简体" w:hAnsi="宋体" w:cs="黑体" w:hint="eastAsia"/>
          <w:kern w:val="0"/>
          <w:position w:val="-4"/>
          <w:sz w:val="44"/>
          <w:szCs w:val="44"/>
        </w:rPr>
        <w:lastRenderedPageBreak/>
        <w:t>二</w:t>
      </w:r>
      <w:r w:rsidR="00695060" w:rsidRPr="004E7A0D">
        <w:rPr>
          <w:rFonts w:ascii="方正小标宋简体" w:eastAsia="方正小标宋简体" w:hAnsi="宋体" w:cs="黑体" w:hint="eastAsia"/>
          <w:kern w:val="0"/>
          <w:position w:val="-4"/>
          <w:sz w:val="44"/>
          <w:szCs w:val="44"/>
        </w:rPr>
        <w:t>、报价文件的份数、封装和</w:t>
      </w:r>
      <w:r w:rsidR="004E7A0D">
        <w:rPr>
          <w:rFonts w:ascii="方正小标宋简体" w:eastAsia="方正小标宋简体" w:hAnsi="宋体" w:cs="黑体" w:hint="eastAsia"/>
          <w:kern w:val="0"/>
          <w:position w:val="-4"/>
          <w:sz w:val="44"/>
          <w:szCs w:val="44"/>
        </w:rPr>
        <w:t>提</w:t>
      </w:r>
      <w:r w:rsidR="00695060" w:rsidRPr="004E7A0D">
        <w:rPr>
          <w:rFonts w:ascii="方正小标宋简体" w:eastAsia="方正小标宋简体" w:hAnsi="宋体" w:cs="黑体" w:hint="eastAsia"/>
          <w:kern w:val="0"/>
          <w:position w:val="-4"/>
          <w:sz w:val="44"/>
          <w:szCs w:val="44"/>
        </w:rPr>
        <w:t>交</w:t>
      </w:r>
    </w:p>
    <w:p w:rsidR="004E7A0D" w:rsidRDefault="004E7A0D" w:rsidP="004E7A0D">
      <w:pPr>
        <w:autoSpaceDE w:val="0"/>
        <w:autoSpaceDN w:val="0"/>
        <w:adjustRightInd w:val="0"/>
        <w:spacing w:line="600" w:lineRule="exact"/>
        <w:ind w:right="-20" w:firstLineChars="250" w:firstLine="803"/>
        <w:jc w:val="left"/>
        <w:rPr>
          <w:rFonts w:ascii="仿宋" w:eastAsia="仿宋" w:hAnsi="仿宋" w:cs="仿宋"/>
          <w:spacing w:val="1"/>
          <w:kern w:val="0"/>
          <w:sz w:val="32"/>
          <w:szCs w:val="32"/>
        </w:rPr>
      </w:pPr>
    </w:p>
    <w:p w:rsidR="00126215" w:rsidRPr="00BD0ADC" w:rsidRDefault="00695060" w:rsidP="004E7A0D">
      <w:pPr>
        <w:autoSpaceDE w:val="0"/>
        <w:autoSpaceDN w:val="0"/>
        <w:adjustRightInd w:val="0"/>
        <w:spacing w:line="600" w:lineRule="exact"/>
        <w:ind w:right="-20" w:firstLineChars="250" w:firstLine="803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1</w:t>
      </w:r>
      <w:r w:rsidRPr="00BD0ADC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.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报价文</w:t>
      </w:r>
      <w:r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件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的份数</w:t>
      </w:r>
    </w:p>
    <w:p w:rsidR="00126215" w:rsidRPr="00BD0ADC" w:rsidRDefault="00695060" w:rsidP="004E7A0D">
      <w:pPr>
        <w:autoSpaceDE w:val="0"/>
        <w:autoSpaceDN w:val="0"/>
        <w:adjustRightInd w:val="0"/>
        <w:spacing w:line="600" w:lineRule="exact"/>
        <w:ind w:right="161" w:firstLineChars="250" w:firstLine="803"/>
        <w:rPr>
          <w:rFonts w:ascii="仿宋" w:eastAsia="仿宋" w:hAnsi="仿宋" w:cs="仿宋"/>
          <w:kern w:val="0"/>
          <w:sz w:val="32"/>
          <w:szCs w:val="32"/>
        </w:rPr>
      </w:pPr>
      <w:r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1</w:t>
      </w:r>
      <w:r w:rsidRPr="00BD0ADC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.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 xml:space="preserve">1 </w:t>
      </w:r>
      <w:r w:rsidR="00191AB9" w:rsidRPr="00BD0ADC">
        <w:rPr>
          <w:rFonts w:ascii="仿宋" w:eastAsia="仿宋" w:hAnsi="仿宋" w:cs="仿宋" w:hint="eastAsia"/>
          <w:spacing w:val="2"/>
          <w:kern w:val="0"/>
          <w:sz w:val="32"/>
          <w:szCs w:val="32"/>
        </w:rPr>
        <w:t>竞价单位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应</w:t>
      </w:r>
      <w:r w:rsidRPr="00BD0ADC">
        <w:rPr>
          <w:rFonts w:ascii="仿宋" w:eastAsia="仿宋" w:hAnsi="仿宋" w:cs="仿宋" w:hint="eastAsia"/>
          <w:spacing w:val="2"/>
          <w:kern w:val="0"/>
          <w:sz w:val="32"/>
          <w:szCs w:val="32"/>
        </w:rPr>
        <w:t>编</w:t>
      </w:r>
      <w:r w:rsidRPr="00BD0ADC">
        <w:rPr>
          <w:rFonts w:ascii="仿宋" w:eastAsia="仿宋" w:hAnsi="仿宋" w:cs="仿宋" w:hint="eastAsia"/>
          <w:spacing w:val="3"/>
          <w:kern w:val="0"/>
          <w:sz w:val="32"/>
          <w:szCs w:val="32"/>
        </w:rPr>
        <w:t>制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报</w:t>
      </w:r>
      <w:r w:rsidRPr="00BD0ADC">
        <w:rPr>
          <w:rFonts w:ascii="仿宋" w:eastAsia="仿宋" w:hAnsi="仿宋" w:cs="仿宋" w:hint="eastAsia"/>
          <w:spacing w:val="2"/>
          <w:kern w:val="0"/>
          <w:sz w:val="32"/>
          <w:szCs w:val="32"/>
        </w:rPr>
        <w:t>价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文</w:t>
      </w:r>
      <w:r w:rsidRPr="00BD0ADC">
        <w:rPr>
          <w:rFonts w:ascii="仿宋" w:eastAsia="仿宋" w:hAnsi="仿宋" w:cs="仿宋" w:hint="eastAsia"/>
          <w:spacing w:val="2"/>
          <w:kern w:val="0"/>
          <w:sz w:val="32"/>
          <w:szCs w:val="32"/>
        </w:rPr>
        <w:t>件二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份</w:t>
      </w:r>
      <w:r w:rsidRPr="00BD0ADC">
        <w:rPr>
          <w:rFonts w:ascii="仿宋" w:eastAsia="仿宋" w:hAnsi="仿宋" w:cs="仿宋" w:hint="eastAsia"/>
          <w:spacing w:val="2"/>
          <w:kern w:val="0"/>
          <w:sz w:val="32"/>
          <w:szCs w:val="32"/>
        </w:rPr>
        <w:t>。其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中</w:t>
      </w:r>
      <w:r w:rsidRPr="00BD0ADC">
        <w:rPr>
          <w:rFonts w:ascii="仿宋" w:eastAsia="仿宋" w:hAnsi="仿宋" w:cs="仿宋" w:hint="eastAsia"/>
          <w:spacing w:val="2"/>
          <w:kern w:val="0"/>
          <w:sz w:val="32"/>
          <w:szCs w:val="32"/>
        </w:rPr>
        <w:t>：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正本</w:t>
      </w:r>
      <w:r w:rsidRPr="00BD0ADC">
        <w:rPr>
          <w:rFonts w:ascii="仿宋" w:eastAsia="仿宋" w:hAnsi="仿宋" w:cs="仿宋" w:hint="eastAsia"/>
          <w:spacing w:val="2"/>
          <w:kern w:val="0"/>
          <w:sz w:val="32"/>
          <w:szCs w:val="32"/>
        </w:rPr>
        <w:t>一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份</w:t>
      </w:r>
      <w:r w:rsidRPr="00BD0ADC">
        <w:rPr>
          <w:rFonts w:ascii="仿宋" w:eastAsia="仿宋" w:hAnsi="仿宋" w:cs="仿宋" w:hint="eastAsia"/>
          <w:spacing w:val="2"/>
          <w:kern w:val="0"/>
          <w:sz w:val="32"/>
          <w:szCs w:val="32"/>
        </w:rPr>
        <w:t>，副本一份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。</w:t>
      </w:r>
      <w:r w:rsidRPr="00BD0ADC">
        <w:rPr>
          <w:rFonts w:ascii="仿宋" w:eastAsia="仿宋" w:hAnsi="仿宋" w:cs="仿宋" w:hint="eastAsia"/>
          <w:spacing w:val="2"/>
          <w:kern w:val="0"/>
          <w:sz w:val="32"/>
          <w:szCs w:val="32"/>
        </w:rPr>
        <w:t>若未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按规定的方</w:t>
      </w:r>
      <w:r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式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编制</w:t>
      </w:r>
      <w:r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和份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数提</w:t>
      </w:r>
      <w:r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交</w:t>
      </w:r>
      <w:r w:rsidRPr="00BD0ADC">
        <w:rPr>
          <w:rFonts w:ascii="仿宋" w:eastAsia="仿宋" w:hAnsi="仿宋" w:cs="仿宋" w:hint="eastAsia"/>
          <w:spacing w:val="-2"/>
          <w:kern w:val="0"/>
          <w:sz w:val="32"/>
          <w:szCs w:val="32"/>
        </w:rPr>
        <w:t>报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价文</w:t>
      </w:r>
      <w:r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件的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，后果</w:t>
      </w:r>
      <w:r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自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行承</w:t>
      </w:r>
      <w:r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担</w:t>
      </w:r>
      <w:r w:rsidRPr="00BD0ADC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126215" w:rsidRPr="00BD0ADC" w:rsidRDefault="0009470E" w:rsidP="004E7A0D">
      <w:pPr>
        <w:autoSpaceDE w:val="0"/>
        <w:autoSpaceDN w:val="0"/>
        <w:adjustRightInd w:val="0"/>
        <w:spacing w:line="600" w:lineRule="exact"/>
        <w:ind w:right="-20" w:firstLineChars="250" w:firstLine="803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2</w:t>
      </w:r>
      <w:r w:rsidR="00695060" w:rsidRPr="00BD0ADC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.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报价文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件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的密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封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和标记</w:t>
      </w:r>
    </w:p>
    <w:p w:rsidR="00126215" w:rsidRPr="00BD0ADC" w:rsidRDefault="0009470E" w:rsidP="004E7A0D">
      <w:pPr>
        <w:autoSpaceDE w:val="0"/>
        <w:autoSpaceDN w:val="0"/>
        <w:adjustRightInd w:val="0"/>
        <w:spacing w:line="600" w:lineRule="exact"/>
        <w:ind w:right="161" w:firstLineChars="250" w:firstLine="803"/>
        <w:rPr>
          <w:rFonts w:ascii="仿宋" w:eastAsia="仿宋" w:hAnsi="仿宋" w:cs="仿宋"/>
          <w:kern w:val="0"/>
          <w:sz w:val="32"/>
          <w:szCs w:val="32"/>
        </w:rPr>
      </w:pPr>
      <w:r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2</w:t>
      </w:r>
      <w:r w:rsidR="00695060" w:rsidRPr="00BD0ADC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.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695060" w:rsidRPr="00BD0ADC">
        <w:rPr>
          <w:rFonts w:ascii="仿宋" w:eastAsia="仿宋" w:hAnsi="仿宋" w:cs="仿宋" w:hint="eastAsia"/>
          <w:spacing w:val="2"/>
          <w:kern w:val="0"/>
          <w:sz w:val="32"/>
          <w:szCs w:val="32"/>
        </w:rPr>
        <w:t>报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价</w:t>
      </w:r>
      <w:r w:rsidR="00695060" w:rsidRPr="00BD0ADC">
        <w:rPr>
          <w:rFonts w:ascii="仿宋" w:eastAsia="仿宋" w:hAnsi="仿宋" w:cs="仿宋" w:hint="eastAsia"/>
          <w:spacing w:val="2"/>
          <w:kern w:val="0"/>
          <w:sz w:val="32"/>
          <w:szCs w:val="32"/>
        </w:rPr>
        <w:t>文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件</w:t>
      </w:r>
      <w:r w:rsidR="00695060" w:rsidRPr="00BD0ADC">
        <w:rPr>
          <w:rFonts w:ascii="仿宋" w:eastAsia="仿宋" w:hAnsi="仿宋" w:cs="仿宋" w:hint="eastAsia"/>
          <w:spacing w:val="2"/>
          <w:kern w:val="0"/>
          <w:sz w:val="32"/>
          <w:szCs w:val="32"/>
        </w:rPr>
        <w:t>的密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封</w:t>
      </w:r>
      <w:r w:rsidR="00695060" w:rsidRPr="00BD0ADC">
        <w:rPr>
          <w:rFonts w:ascii="仿宋" w:eastAsia="仿宋" w:hAnsi="仿宋" w:cs="仿宋" w:hint="eastAsia"/>
          <w:spacing w:val="2"/>
          <w:kern w:val="0"/>
          <w:sz w:val="32"/>
          <w:szCs w:val="32"/>
        </w:rPr>
        <w:t>和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标</w:t>
      </w:r>
      <w:r w:rsidR="00695060" w:rsidRPr="00BD0ADC">
        <w:rPr>
          <w:rFonts w:ascii="仿宋" w:eastAsia="仿宋" w:hAnsi="仿宋" w:cs="仿宋" w:hint="eastAsia"/>
          <w:spacing w:val="2"/>
          <w:kern w:val="0"/>
          <w:sz w:val="32"/>
          <w:szCs w:val="32"/>
        </w:rPr>
        <w:t>记。</w:t>
      </w:r>
      <w:r w:rsidR="00191AB9" w:rsidRPr="00BD0ADC">
        <w:rPr>
          <w:rFonts w:ascii="仿宋" w:eastAsia="仿宋" w:hAnsi="仿宋" w:cs="仿宋" w:hint="eastAsia"/>
          <w:spacing w:val="2"/>
          <w:kern w:val="0"/>
          <w:sz w:val="32"/>
          <w:szCs w:val="32"/>
        </w:rPr>
        <w:t>竞价单位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应将报价文件密封提交，可将报价文件统一密封或将正本和副本分别密封。</w:t>
      </w:r>
    </w:p>
    <w:p w:rsidR="00126215" w:rsidRPr="00BD0ADC" w:rsidRDefault="0009470E" w:rsidP="004E7A0D">
      <w:pPr>
        <w:autoSpaceDE w:val="0"/>
        <w:autoSpaceDN w:val="0"/>
        <w:adjustRightInd w:val="0"/>
        <w:spacing w:line="600" w:lineRule="exact"/>
        <w:ind w:right="-20" w:firstLineChars="250" w:firstLine="803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3</w:t>
      </w:r>
      <w:r w:rsidR="00695060" w:rsidRPr="00BD0ADC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.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报价文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件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的</w:t>
      </w:r>
      <w:r w:rsidR="004E7A0D" w:rsidRPr="00BD0ADC">
        <w:rPr>
          <w:rFonts w:ascii="仿宋" w:eastAsia="仿宋" w:hAnsi="仿宋" w:cs="仿宋" w:hint="eastAsia"/>
          <w:kern w:val="0"/>
          <w:sz w:val="32"/>
          <w:szCs w:val="32"/>
        </w:rPr>
        <w:t>提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交</w:t>
      </w:r>
    </w:p>
    <w:p w:rsidR="00126215" w:rsidRPr="00BD0ADC" w:rsidRDefault="0009470E" w:rsidP="004E7A0D">
      <w:pPr>
        <w:autoSpaceDE w:val="0"/>
        <w:autoSpaceDN w:val="0"/>
        <w:adjustRightInd w:val="0"/>
        <w:spacing w:line="600" w:lineRule="exact"/>
        <w:ind w:right="164" w:firstLineChars="250" w:firstLine="803"/>
        <w:rPr>
          <w:rFonts w:ascii="仿宋" w:eastAsia="仿宋" w:hAnsi="仿宋" w:cs="仿宋"/>
          <w:kern w:val="0"/>
          <w:sz w:val="32"/>
          <w:szCs w:val="32"/>
        </w:rPr>
      </w:pPr>
      <w:r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3</w:t>
      </w:r>
      <w:r w:rsidR="00695060"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.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695060" w:rsidRPr="00BD0ADC">
        <w:rPr>
          <w:rFonts w:ascii="仿宋" w:eastAsia="仿宋" w:hAnsi="仿宋" w:cs="仿宋" w:hint="eastAsia"/>
          <w:spacing w:val="-2"/>
          <w:kern w:val="0"/>
          <w:sz w:val="32"/>
          <w:szCs w:val="32"/>
        </w:rPr>
        <w:t>报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价文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件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的</w:t>
      </w:r>
      <w:r w:rsidR="004E7A0D" w:rsidRPr="00BD0ADC">
        <w:rPr>
          <w:rFonts w:ascii="仿宋" w:eastAsia="仿宋" w:hAnsi="仿宋" w:cs="仿宋" w:hint="eastAsia"/>
          <w:kern w:val="0"/>
          <w:sz w:val="32"/>
          <w:szCs w:val="32"/>
        </w:rPr>
        <w:t>提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交</w:t>
      </w:r>
      <w:r w:rsidR="00695060" w:rsidRPr="00BD0ADC">
        <w:rPr>
          <w:rFonts w:ascii="仿宋" w:eastAsia="仿宋" w:hAnsi="仿宋" w:cs="仿宋" w:hint="eastAsia"/>
          <w:spacing w:val="-4"/>
          <w:kern w:val="0"/>
          <w:sz w:val="32"/>
          <w:szCs w:val="32"/>
        </w:rPr>
        <w:t>。</w:t>
      </w:r>
      <w:r w:rsidR="00191AB9" w:rsidRPr="00BD0ADC">
        <w:rPr>
          <w:rFonts w:ascii="仿宋" w:eastAsia="仿宋" w:hAnsi="仿宋" w:cs="仿宋" w:hint="eastAsia"/>
          <w:spacing w:val="2"/>
          <w:kern w:val="0"/>
          <w:sz w:val="32"/>
          <w:szCs w:val="32"/>
        </w:rPr>
        <w:t>竞价单位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应在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询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价文</w:t>
      </w:r>
      <w:r w:rsidR="00695060" w:rsidRPr="00BD0ADC">
        <w:rPr>
          <w:rFonts w:ascii="仿宋" w:eastAsia="仿宋" w:hAnsi="仿宋" w:cs="仿宋" w:hint="eastAsia"/>
          <w:spacing w:val="-2"/>
          <w:kern w:val="0"/>
          <w:sz w:val="32"/>
          <w:szCs w:val="32"/>
        </w:rPr>
        <w:t>件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规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定的</w:t>
      </w:r>
      <w:r w:rsidR="00695060"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报</w:t>
      </w:r>
      <w:r w:rsidR="00695060" w:rsidRPr="00BD0ADC">
        <w:rPr>
          <w:rFonts w:ascii="仿宋" w:eastAsia="仿宋" w:hAnsi="仿宋" w:cs="仿宋" w:hint="eastAsia"/>
          <w:spacing w:val="-2"/>
          <w:kern w:val="0"/>
          <w:sz w:val="32"/>
          <w:szCs w:val="32"/>
        </w:rPr>
        <w:t>价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截止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时间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前，将</w:t>
      </w:r>
      <w:r w:rsidR="00695060" w:rsidRPr="00BD0ADC">
        <w:rPr>
          <w:rFonts w:ascii="仿宋" w:eastAsia="仿宋" w:hAnsi="仿宋" w:cs="仿宋" w:hint="eastAsia"/>
          <w:spacing w:val="-2"/>
          <w:kern w:val="0"/>
          <w:sz w:val="32"/>
          <w:szCs w:val="32"/>
        </w:rPr>
        <w:t>报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价文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件送达至规定的地点</w:t>
      </w:r>
      <w:r w:rsidR="00695060" w:rsidRPr="00BD0ADC">
        <w:rPr>
          <w:rFonts w:ascii="仿宋" w:eastAsia="仿宋" w:hAnsi="仿宋" w:cs="仿宋" w:hint="eastAsia"/>
          <w:spacing w:val="-53"/>
          <w:kern w:val="0"/>
          <w:sz w:val="32"/>
          <w:szCs w:val="32"/>
        </w:rPr>
        <w:t>。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逾期送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达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的，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或者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未送达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指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定地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点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，以及未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按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指定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方式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送达</w:t>
      </w:r>
      <w:r w:rsidR="00695060"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的</w:t>
      </w:r>
      <w:r w:rsidR="00695060" w:rsidRPr="00BD0ADC">
        <w:rPr>
          <w:rFonts w:ascii="仿宋" w:eastAsia="仿宋" w:hAnsi="仿宋" w:cs="仿宋" w:hint="eastAsia"/>
          <w:spacing w:val="-2"/>
          <w:kern w:val="0"/>
          <w:sz w:val="32"/>
          <w:szCs w:val="32"/>
        </w:rPr>
        <w:t>报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价文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件，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后果自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行</w:t>
      </w:r>
      <w:r w:rsidR="00695060" w:rsidRPr="00BD0ADC">
        <w:rPr>
          <w:rFonts w:ascii="仿宋" w:eastAsia="仿宋" w:hAnsi="仿宋" w:cs="仿宋" w:hint="eastAsia"/>
          <w:kern w:val="0"/>
          <w:sz w:val="32"/>
          <w:szCs w:val="32"/>
        </w:rPr>
        <w:t>承担。</w:t>
      </w:r>
    </w:p>
    <w:p w:rsidR="00126215" w:rsidRPr="00BD0ADC" w:rsidRDefault="0009470E" w:rsidP="004E7A0D">
      <w:pPr>
        <w:autoSpaceDE w:val="0"/>
        <w:autoSpaceDN w:val="0"/>
        <w:adjustRightInd w:val="0"/>
        <w:spacing w:line="600" w:lineRule="exact"/>
        <w:ind w:right="24" w:firstLineChars="250" w:firstLine="803"/>
        <w:jc w:val="left"/>
        <w:rPr>
          <w:rFonts w:ascii="仿宋" w:eastAsia="仿宋" w:hAnsi="仿宋" w:cs="仿宋"/>
          <w:spacing w:val="1"/>
          <w:kern w:val="0"/>
          <w:sz w:val="32"/>
          <w:szCs w:val="32"/>
        </w:rPr>
      </w:pPr>
      <w:r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4</w:t>
      </w:r>
      <w:r w:rsidR="00695060"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. 迟交的报价文件</w:t>
      </w:r>
    </w:p>
    <w:p w:rsidR="00126215" w:rsidRPr="00BD0ADC" w:rsidRDefault="0009470E" w:rsidP="004E7A0D">
      <w:pPr>
        <w:autoSpaceDE w:val="0"/>
        <w:autoSpaceDN w:val="0"/>
        <w:adjustRightInd w:val="0"/>
        <w:spacing w:line="600" w:lineRule="exact"/>
        <w:ind w:right="24" w:firstLineChars="250" w:firstLine="803"/>
        <w:jc w:val="left"/>
        <w:rPr>
          <w:rFonts w:ascii="仿宋" w:eastAsia="仿宋" w:hAnsi="仿宋" w:cs="仿宋"/>
          <w:spacing w:val="1"/>
          <w:kern w:val="0"/>
          <w:sz w:val="32"/>
          <w:szCs w:val="32"/>
        </w:rPr>
      </w:pPr>
      <w:r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4</w:t>
      </w:r>
      <w:r w:rsidR="00695060"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 xml:space="preserve">.1 </w:t>
      </w:r>
      <w:r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青少年宫</w:t>
      </w:r>
      <w:r w:rsidR="00695060"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将拒绝接收在规定的</w:t>
      </w:r>
      <w:r w:rsidR="004E7A0D" w:rsidRPr="00BD0ADC">
        <w:rPr>
          <w:rFonts w:ascii="仿宋" w:eastAsia="仿宋" w:hAnsi="仿宋" w:cs="仿宋" w:hint="eastAsia"/>
          <w:kern w:val="0"/>
          <w:sz w:val="32"/>
          <w:szCs w:val="32"/>
        </w:rPr>
        <w:t>提</w:t>
      </w:r>
      <w:r w:rsidR="00695060" w:rsidRPr="00BD0ADC">
        <w:rPr>
          <w:rFonts w:ascii="仿宋" w:eastAsia="仿宋" w:hAnsi="仿宋" w:cs="仿宋" w:hint="eastAsia"/>
          <w:spacing w:val="1"/>
          <w:kern w:val="0"/>
          <w:sz w:val="32"/>
          <w:szCs w:val="32"/>
        </w:rPr>
        <w:t>交报价文件截止时间之后送达的任何报价文件。</w:t>
      </w:r>
    </w:p>
    <w:p w:rsidR="00126215" w:rsidRPr="00CD06FE" w:rsidRDefault="00126215" w:rsidP="004E7A0D">
      <w:pPr>
        <w:autoSpaceDE w:val="0"/>
        <w:autoSpaceDN w:val="0"/>
        <w:adjustRightInd w:val="0"/>
        <w:spacing w:line="600" w:lineRule="exact"/>
        <w:ind w:left="112" w:right="-20"/>
        <w:jc w:val="left"/>
        <w:rPr>
          <w:rFonts w:ascii="宋体" w:hAnsi="宋体" w:cs="宋体"/>
          <w:spacing w:val="2"/>
          <w:kern w:val="0"/>
          <w:sz w:val="36"/>
          <w:szCs w:val="36"/>
        </w:rPr>
      </w:pPr>
    </w:p>
    <w:p w:rsidR="004E7A0D" w:rsidRDefault="004E7A0D" w:rsidP="004E7A0D">
      <w:pPr>
        <w:autoSpaceDE w:val="0"/>
        <w:autoSpaceDN w:val="0"/>
        <w:adjustRightInd w:val="0"/>
        <w:spacing w:line="600" w:lineRule="exact"/>
        <w:ind w:right="-20"/>
        <w:jc w:val="center"/>
        <w:rPr>
          <w:rFonts w:ascii="方正小标宋简体" w:eastAsia="方正小标宋简体" w:hAnsi="宋体" w:cs="宋体"/>
          <w:spacing w:val="2"/>
          <w:kern w:val="0"/>
          <w:sz w:val="44"/>
          <w:szCs w:val="44"/>
        </w:rPr>
      </w:pPr>
    </w:p>
    <w:p w:rsidR="004E7A0D" w:rsidRDefault="004E7A0D" w:rsidP="00BD0ADC">
      <w:pPr>
        <w:autoSpaceDE w:val="0"/>
        <w:autoSpaceDN w:val="0"/>
        <w:adjustRightInd w:val="0"/>
        <w:ind w:right="-20"/>
        <w:jc w:val="center"/>
        <w:rPr>
          <w:rFonts w:ascii="方正小标宋简体" w:eastAsia="方正小标宋简体" w:hAnsi="宋体" w:cs="宋体"/>
          <w:spacing w:val="2"/>
          <w:kern w:val="0"/>
          <w:sz w:val="44"/>
          <w:szCs w:val="44"/>
        </w:rPr>
      </w:pPr>
    </w:p>
    <w:p w:rsidR="004E7A0D" w:rsidRDefault="004E7A0D" w:rsidP="00BD0ADC">
      <w:pPr>
        <w:autoSpaceDE w:val="0"/>
        <w:autoSpaceDN w:val="0"/>
        <w:adjustRightInd w:val="0"/>
        <w:ind w:right="-20"/>
        <w:jc w:val="center"/>
        <w:rPr>
          <w:rFonts w:ascii="方正小标宋简体" w:eastAsia="方正小标宋简体" w:hAnsi="宋体" w:cs="宋体"/>
          <w:spacing w:val="2"/>
          <w:kern w:val="0"/>
          <w:sz w:val="44"/>
          <w:szCs w:val="44"/>
        </w:rPr>
      </w:pPr>
    </w:p>
    <w:p w:rsidR="004E7A0D" w:rsidRDefault="004E7A0D" w:rsidP="00BD0ADC">
      <w:pPr>
        <w:autoSpaceDE w:val="0"/>
        <w:autoSpaceDN w:val="0"/>
        <w:adjustRightInd w:val="0"/>
        <w:ind w:right="-20"/>
        <w:jc w:val="center"/>
        <w:rPr>
          <w:rFonts w:ascii="方正小标宋简体" w:eastAsia="方正小标宋简体" w:hAnsi="宋体" w:cs="宋体"/>
          <w:spacing w:val="2"/>
          <w:kern w:val="0"/>
          <w:sz w:val="44"/>
          <w:szCs w:val="44"/>
        </w:rPr>
      </w:pPr>
    </w:p>
    <w:p w:rsidR="00126215" w:rsidRPr="004E7A0D" w:rsidRDefault="0009470E" w:rsidP="00BD0ADC">
      <w:pPr>
        <w:autoSpaceDE w:val="0"/>
        <w:autoSpaceDN w:val="0"/>
        <w:adjustRightInd w:val="0"/>
        <w:ind w:right="-20"/>
        <w:jc w:val="center"/>
        <w:rPr>
          <w:rFonts w:ascii="方正小标宋简体" w:eastAsia="方正小标宋简体" w:hAnsi="宋体" w:cs="宋体"/>
          <w:spacing w:val="2"/>
          <w:kern w:val="0"/>
          <w:sz w:val="44"/>
          <w:szCs w:val="44"/>
        </w:rPr>
      </w:pPr>
      <w:r w:rsidRPr="004E7A0D">
        <w:rPr>
          <w:rFonts w:ascii="方正小标宋简体" w:eastAsia="方正小标宋简体" w:hAnsi="宋体" w:cs="宋体" w:hint="eastAsia"/>
          <w:spacing w:val="2"/>
          <w:kern w:val="0"/>
          <w:sz w:val="44"/>
          <w:szCs w:val="44"/>
        </w:rPr>
        <w:lastRenderedPageBreak/>
        <w:t>三</w:t>
      </w:r>
      <w:r w:rsidR="00695060" w:rsidRPr="004E7A0D">
        <w:rPr>
          <w:rFonts w:ascii="方正小标宋简体" w:eastAsia="方正小标宋简体" w:hAnsi="宋体" w:cs="宋体" w:hint="eastAsia"/>
          <w:spacing w:val="2"/>
          <w:kern w:val="0"/>
          <w:sz w:val="44"/>
          <w:szCs w:val="44"/>
        </w:rPr>
        <w:t>、确定成交</w:t>
      </w:r>
      <w:r w:rsidR="00C410BB" w:rsidRPr="004E7A0D">
        <w:rPr>
          <w:rFonts w:ascii="方正小标宋简体" w:eastAsia="方正小标宋简体" w:hAnsi="宋体" w:cs="宋体" w:hint="eastAsia"/>
          <w:spacing w:val="2"/>
          <w:kern w:val="0"/>
          <w:sz w:val="44"/>
          <w:szCs w:val="44"/>
        </w:rPr>
        <w:t>竞价单位</w:t>
      </w:r>
      <w:r w:rsidR="00695060" w:rsidRPr="004E7A0D">
        <w:rPr>
          <w:rFonts w:ascii="方正小标宋简体" w:eastAsia="方正小标宋简体" w:hAnsi="宋体" w:cs="宋体" w:hint="eastAsia"/>
          <w:spacing w:val="2"/>
          <w:kern w:val="0"/>
          <w:sz w:val="44"/>
          <w:szCs w:val="44"/>
        </w:rPr>
        <w:t>办法</w:t>
      </w:r>
    </w:p>
    <w:p w:rsidR="004E7A0D" w:rsidRDefault="004E7A0D" w:rsidP="004E7A0D">
      <w:pPr>
        <w:autoSpaceDE w:val="0"/>
        <w:autoSpaceDN w:val="0"/>
        <w:adjustRightInd w:val="0"/>
        <w:spacing w:line="600" w:lineRule="exact"/>
        <w:ind w:right="164" w:firstLineChars="250" w:firstLine="793"/>
        <w:rPr>
          <w:rFonts w:ascii="仿宋" w:eastAsia="仿宋" w:hAnsi="仿宋" w:cs="仿宋"/>
          <w:spacing w:val="-3"/>
          <w:kern w:val="0"/>
          <w:sz w:val="32"/>
          <w:szCs w:val="32"/>
        </w:rPr>
      </w:pPr>
    </w:p>
    <w:p w:rsidR="00126215" w:rsidRPr="00BD0ADC" w:rsidRDefault="0009470E" w:rsidP="004E7A0D">
      <w:pPr>
        <w:autoSpaceDE w:val="0"/>
        <w:autoSpaceDN w:val="0"/>
        <w:adjustRightInd w:val="0"/>
        <w:spacing w:line="600" w:lineRule="exact"/>
        <w:ind w:right="164" w:firstLineChars="250" w:firstLine="793"/>
        <w:rPr>
          <w:rFonts w:ascii="仿宋" w:eastAsia="仿宋" w:hAnsi="仿宋" w:cs="仿宋"/>
          <w:spacing w:val="-3"/>
          <w:kern w:val="0"/>
          <w:sz w:val="32"/>
          <w:szCs w:val="32"/>
        </w:rPr>
      </w:pPr>
      <w:r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1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.报价文件的审核</w:t>
      </w:r>
    </w:p>
    <w:p w:rsidR="00126215" w:rsidRPr="00BD0ADC" w:rsidRDefault="0009470E" w:rsidP="004E7A0D">
      <w:pPr>
        <w:autoSpaceDE w:val="0"/>
        <w:autoSpaceDN w:val="0"/>
        <w:adjustRightInd w:val="0"/>
        <w:spacing w:line="600" w:lineRule="exact"/>
        <w:ind w:right="164" w:firstLineChars="250" w:firstLine="793"/>
        <w:rPr>
          <w:rFonts w:ascii="仿宋" w:eastAsia="仿宋" w:hAnsi="仿宋" w:cs="仿宋"/>
          <w:spacing w:val="-3"/>
          <w:kern w:val="0"/>
          <w:sz w:val="32"/>
          <w:szCs w:val="32"/>
        </w:rPr>
      </w:pPr>
      <w:r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1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 xml:space="preserve">.1 </w:t>
      </w:r>
      <w:r w:rsidR="006A5DCD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宜昌市</w:t>
      </w:r>
      <w:r w:rsidR="00191AB9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青少年宫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对</w:t>
      </w:r>
      <w:r w:rsidR="00191AB9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竞价单位</w:t>
      </w:r>
      <w:r w:rsidR="004E7A0D" w:rsidRPr="00BD0ADC">
        <w:rPr>
          <w:rFonts w:ascii="仿宋" w:eastAsia="仿宋" w:hAnsi="仿宋" w:cs="仿宋" w:hint="eastAsia"/>
          <w:kern w:val="0"/>
          <w:sz w:val="32"/>
          <w:szCs w:val="32"/>
        </w:rPr>
        <w:t>提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交的报价文件进行资格和符合性检查，以确定其报价</w:t>
      </w:r>
      <w:r w:rsidR="00191AB9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竞价单位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是否具备参加报价的资格。</w:t>
      </w:r>
    </w:p>
    <w:p w:rsidR="00126215" w:rsidRPr="00BD0ADC" w:rsidRDefault="0009470E" w:rsidP="004E7A0D">
      <w:pPr>
        <w:autoSpaceDE w:val="0"/>
        <w:autoSpaceDN w:val="0"/>
        <w:adjustRightInd w:val="0"/>
        <w:spacing w:line="600" w:lineRule="exact"/>
        <w:ind w:right="164" w:firstLineChars="250" w:firstLine="793"/>
        <w:rPr>
          <w:rFonts w:ascii="仿宋" w:eastAsia="仿宋" w:hAnsi="仿宋" w:cs="仿宋"/>
          <w:spacing w:val="-3"/>
          <w:kern w:val="0"/>
          <w:sz w:val="32"/>
          <w:szCs w:val="32"/>
        </w:rPr>
      </w:pPr>
      <w:r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2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 xml:space="preserve">. </w:t>
      </w:r>
      <w:r w:rsidR="006A5DCD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宜昌市</w:t>
      </w:r>
      <w:r w:rsidR="00191AB9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青少年宫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根据符合</w:t>
      </w:r>
      <w:r w:rsidR="00191AB9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联合办学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需求、质量和服务相等且报价最</w:t>
      </w:r>
      <w:r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高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的原则确定</w:t>
      </w:r>
      <w:r w:rsidR="00191AB9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联合办学单位</w:t>
      </w:r>
      <w:r w:rsidR="00695060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。</w:t>
      </w:r>
    </w:p>
    <w:p w:rsidR="00126215" w:rsidRPr="00BD0ADC" w:rsidRDefault="00695060" w:rsidP="004E7A0D">
      <w:pPr>
        <w:autoSpaceDE w:val="0"/>
        <w:autoSpaceDN w:val="0"/>
        <w:adjustRightInd w:val="0"/>
        <w:spacing w:line="600" w:lineRule="exact"/>
        <w:ind w:right="164" w:firstLineChars="250" w:firstLine="793"/>
        <w:rPr>
          <w:rFonts w:ascii="仿宋" w:eastAsia="仿宋" w:hAnsi="仿宋" w:cs="仿宋"/>
          <w:spacing w:val="-3"/>
          <w:kern w:val="0"/>
          <w:sz w:val="32"/>
          <w:szCs w:val="32"/>
        </w:rPr>
        <w:sectPr w:rsidR="00126215" w:rsidRPr="00BD0ADC">
          <w:pgSz w:w="11920" w:h="16840"/>
          <w:pgMar w:top="1560" w:right="1288" w:bottom="1276" w:left="1680" w:header="0" w:footer="819" w:gutter="0"/>
          <w:cols w:space="720" w:equalWidth="0">
            <w:col w:w="8952"/>
          </w:cols>
        </w:sectPr>
      </w:pPr>
      <w:r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3</w:t>
      </w:r>
      <w:r w:rsidR="00191AB9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、联合办学单位</w:t>
      </w:r>
      <w:r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确定后，</w:t>
      </w:r>
      <w:r w:rsidR="00FF7B9D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宜昌市</w:t>
      </w:r>
      <w:r w:rsidR="0009470E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青少年宫将同</w:t>
      </w:r>
      <w:r w:rsidR="00191AB9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联合办学单位</w:t>
      </w:r>
      <w:r w:rsidR="0009470E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签订联合</w:t>
      </w:r>
      <w:r w:rsidR="00191AB9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办学</w:t>
      </w:r>
      <w:r w:rsidR="0009470E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合同</w:t>
      </w:r>
      <w:r w:rsidR="00FF7B9D" w:rsidRPr="00BD0ADC">
        <w:rPr>
          <w:rFonts w:ascii="仿宋" w:eastAsia="仿宋" w:hAnsi="仿宋" w:cs="仿宋" w:hint="eastAsia"/>
          <w:spacing w:val="-3"/>
          <w:kern w:val="0"/>
          <w:sz w:val="32"/>
          <w:szCs w:val="32"/>
        </w:rPr>
        <w:t>。</w:t>
      </w:r>
    </w:p>
    <w:p w:rsidR="00C47CE9" w:rsidRPr="004E7A0D" w:rsidRDefault="00C47CE9">
      <w:pPr>
        <w:widowControl/>
        <w:jc w:val="left"/>
        <w:rPr>
          <w:rFonts w:ascii="黑体" w:eastAsia="黑体" w:hAnsi="黑体" w:cs="仿宋"/>
          <w:kern w:val="0"/>
          <w:position w:val="-3"/>
          <w:sz w:val="32"/>
          <w:szCs w:val="32"/>
        </w:rPr>
      </w:pPr>
      <w:r w:rsidRPr="004E7A0D">
        <w:rPr>
          <w:rFonts w:ascii="黑体" w:eastAsia="黑体" w:hAnsi="黑体" w:cs="仿宋" w:hint="eastAsia"/>
          <w:kern w:val="0"/>
          <w:position w:val="-3"/>
          <w:sz w:val="32"/>
          <w:szCs w:val="32"/>
        </w:rPr>
        <w:lastRenderedPageBreak/>
        <w:t>附件</w:t>
      </w:r>
      <w:r w:rsidR="00724769" w:rsidRPr="004E7A0D">
        <w:rPr>
          <w:rFonts w:ascii="黑体" w:eastAsia="黑体" w:hAnsi="黑体" w:cs="仿宋" w:hint="eastAsia"/>
          <w:kern w:val="0"/>
          <w:position w:val="-3"/>
          <w:sz w:val="32"/>
          <w:szCs w:val="32"/>
        </w:rPr>
        <w:t>一</w:t>
      </w:r>
    </w:p>
    <w:p w:rsidR="00C47CE9" w:rsidRPr="004E7A0D" w:rsidRDefault="0009470E" w:rsidP="00C47CE9">
      <w:pPr>
        <w:pStyle w:val="a0"/>
        <w:jc w:val="center"/>
        <w:rPr>
          <w:rFonts w:ascii="方正小标宋简体" w:eastAsia="方正小标宋简体" w:hAnsi="宋体" w:cs="仿宋"/>
          <w:kern w:val="0"/>
          <w:position w:val="-3"/>
          <w:sz w:val="44"/>
          <w:szCs w:val="44"/>
          <w:lang w:val="en-US"/>
        </w:rPr>
      </w:pPr>
      <w:r w:rsidRPr="004E7A0D">
        <w:rPr>
          <w:rFonts w:ascii="方正小标宋简体" w:eastAsia="方正小标宋简体" w:hAnsi="宋体" w:cs="仿宋" w:hint="eastAsia"/>
          <w:kern w:val="0"/>
          <w:position w:val="-3"/>
          <w:sz w:val="44"/>
          <w:szCs w:val="44"/>
          <w:lang w:val="en-US"/>
        </w:rPr>
        <w:t>竞</w:t>
      </w:r>
      <w:r w:rsidR="00C47CE9" w:rsidRPr="004E7A0D">
        <w:rPr>
          <w:rFonts w:ascii="方正小标宋简体" w:eastAsia="方正小标宋简体" w:hAnsi="宋体" w:cs="仿宋" w:hint="eastAsia"/>
          <w:kern w:val="0"/>
          <w:position w:val="-3"/>
          <w:sz w:val="44"/>
          <w:szCs w:val="44"/>
          <w:lang w:val="en-US"/>
        </w:rPr>
        <w:t>价一览表</w:t>
      </w:r>
    </w:p>
    <w:p w:rsidR="00C47CE9" w:rsidRPr="00C47CE9" w:rsidRDefault="00C47CE9" w:rsidP="00C47CE9">
      <w:pPr>
        <w:pStyle w:val="a0"/>
        <w:jc w:val="center"/>
        <w:rPr>
          <w:rFonts w:ascii="宋体" w:hAnsi="宋体" w:cs="仿宋"/>
          <w:kern w:val="0"/>
          <w:position w:val="-3"/>
          <w:sz w:val="36"/>
          <w:szCs w:val="36"/>
          <w:lang w:val="en-US"/>
        </w:rPr>
      </w:pPr>
    </w:p>
    <w:p w:rsidR="00C47CE9" w:rsidRPr="00C47CE9" w:rsidRDefault="00C47CE9" w:rsidP="00C47CE9">
      <w:pPr>
        <w:tabs>
          <w:tab w:val="left" w:pos="4420"/>
        </w:tabs>
        <w:spacing w:line="500" w:lineRule="exact"/>
        <w:rPr>
          <w:rFonts w:ascii="宋体" w:hAnsi="宋体" w:cs="仿宋"/>
          <w:sz w:val="28"/>
          <w:szCs w:val="28"/>
          <w:u w:val="single" w:color="000000"/>
        </w:rPr>
      </w:pPr>
      <w:r w:rsidRPr="00C47CE9">
        <w:rPr>
          <w:rFonts w:ascii="宋体" w:hAnsi="宋体" w:cs="仿宋" w:hint="eastAsia"/>
          <w:sz w:val="28"/>
          <w:szCs w:val="28"/>
        </w:rPr>
        <w:t>项目名称:</w:t>
      </w:r>
      <w:r w:rsidRPr="00C47CE9">
        <w:rPr>
          <w:rFonts w:ascii="宋体" w:hAnsi="宋体" w:cs="仿宋" w:hint="eastAsia"/>
          <w:sz w:val="28"/>
          <w:szCs w:val="28"/>
          <w:u w:val="single"/>
        </w:rPr>
        <w:tab/>
      </w:r>
      <w:r w:rsidRPr="00C47CE9">
        <w:rPr>
          <w:rFonts w:ascii="宋体" w:hAnsi="宋体" w:cs="仿宋" w:hint="eastAsia"/>
          <w:sz w:val="28"/>
          <w:szCs w:val="28"/>
          <w:u w:val="single"/>
        </w:rPr>
        <w:tab/>
      </w:r>
    </w:p>
    <w:p w:rsidR="00C47CE9" w:rsidRPr="00C47CE9" w:rsidRDefault="00C47CE9" w:rsidP="0091213B">
      <w:pPr>
        <w:tabs>
          <w:tab w:val="left" w:pos="4420"/>
        </w:tabs>
        <w:spacing w:afterLines="50" w:line="500" w:lineRule="exact"/>
        <w:rPr>
          <w:rFonts w:ascii="宋体" w:hAnsi="宋体"/>
          <w:sz w:val="28"/>
          <w:szCs w:val="28"/>
          <w:u w:val="single"/>
        </w:rPr>
      </w:pPr>
      <w:r w:rsidRPr="00C47CE9">
        <w:rPr>
          <w:rFonts w:ascii="宋体" w:hAnsi="宋体" w:cs="仿宋" w:hint="eastAsia"/>
          <w:sz w:val="28"/>
          <w:szCs w:val="28"/>
        </w:rPr>
        <w:t>项目编号:</w:t>
      </w:r>
      <w:r w:rsidRPr="00C47CE9">
        <w:rPr>
          <w:rFonts w:ascii="宋体" w:hAnsi="宋体" w:cs="仿宋" w:hint="eastAsia"/>
          <w:sz w:val="28"/>
          <w:szCs w:val="28"/>
          <w:u w:val="single"/>
        </w:rPr>
        <w:tab/>
      </w:r>
      <w:r w:rsidRPr="00C47CE9">
        <w:rPr>
          <w:rFonts w:ascii="宋体" w:hAnsi="宋体" w:cs="仿宋" w:hint="eastAsia"/>
          <w:sz w:val="28"/>
          <w:szCs w:val="28"/>
          <w:u w:val="single"/>
        </w:rPr>
        <w:tab/>
      </w:r>
    </w:p>
    <w:tbl>
      <w:tblPr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7087"/>
      </w:tblGrid>
      <w:tr w:rsidR="00C47CE9" w:rsidRPr="00C47CE9" w:rsidTr="00C47CE9">
        <w:trPr>
          <w:trHeight w:val="1201"/>
        </w:trPr>
        <w:tc>
          <w:tcPr>
            <w:tcW w:w="1944" w:type="dxa"/>
            <w:vAlign w:val="center"/>
          </w:tcPr>
          <w:p w:rsidR="00C47CE9" w:rsidRDefault="00C47CE9" w:rsidP="00C47CE9"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Toc467442031"/>
            <w:bookmarkStart w:id="1" w:name="_Toc467442308"/>
            <w:bookmarkStart w:id="2" w:name="_Toc467442335"/>
            <w:r w:rsidRPr="00C47CE9">
              <w:rPr>
                <w:rFonts w:ascii="宋体" w:hAnsi="宋体" w:hint="eastAsia"/>
                <w:sz w:val="28"/>
                <w:szCs w:val="28"/>
              </w:rPr>
              <w:t>报价</w:t>
            </w:r>
            <w:r w:rsidR="00BD0ADC">
              <w:rPr>
                <w:rFonts w:ascii="宋体" w:hAnsi="宋体" w:hint="eastAsia"/>
                <w:sz w:val="28"/>
                <w:szCs w:val="28"/>
              </w:rPr>
              <w:t>金额</w:t>
            </w:r>
          </w:p>
          <w:p w:rsidR="00C47CE9" w:rsidRPr="00C47CE9" w:rsidRDefault="00C47CE9" w:rsidP="00C47CE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47CE9">
              <w:rPr>
                <w:rFonts w:ascii="宋体" w:hAnsi="宋体"/>
                <w:sz w:val="28"/>
                <w:szCs w:val="28"/>
              </w:rPr>
              <w:t>(</w:t>
            </w:r>
            <w:r w:rsidRPr="00C47CE9">
              <w:rPr>
                <w:rFonts w:ascii="宋体" w:hAnsi="宋体" w:hint="eastAsia"/>
                <w:sz w:val="28"/>
                <w:szCs w:val="28"/>
              </w:rPr>
              <w:t>元</w:t>
            </w:r>
            <w:r w:rsidRPr="00C47CE9">
              <w:rPr>
                <w:rFonts w:ascii="宋体" w:hAnsi="宋体"/>
                <w:sz w:val="28"/>
                <w:szCs w:val="28"/>
              </w:rPr>
              <w:t>)</w:t>
            </w:r>
            <w:bookmarkEnd w:id="0"/>
            <w:bookmarkEnd w:id="1"/>
            <w:bookmarkEnd w:id="2"/>
          </w:p>
        </w:tc>
        <w:tc>
          <w:tcPr>
            <w:tcW w:w="7087" w:type="dxa"/>
            <w:vAlign w:val="center"/>
          </w:tcPr>
          <w:p w:rsidR="00C47CE9" w:rsidRPr="00C47CE9" w:rsidRDefault="00C47CE9" w:rsidP="00C47CE9">
            <w:pPr>
              <w:spacing w:line="360" w:lineRule="auto"/>
              <w:ind w:firstLineChars="50" w:firstLine="140"/>
              <w:rPr>
                <w:sz w:val="28"/>
                <w:szCs w:val="28"/>
              </w:rPr>
            </w:pPr>
            <w:r w:rsidRPr="00C47CE9">
              <w:rPr>
                <w:rFonts w:hint="eastAsia"/>
                <w:sz w:val="28"/>
                <w:szCs w:val="28"/>
              </w:rPr>
              <w:t>大写：</w:t>
            </w:r>
          </w:p>
          <w:p w:rsidR="00C47CE9" w:rsidRPr="00C47CE9" w:rsidRDefault="00C47CE9" w:rsidP="00C47CE9">
            <w:pPr>
              <w:ind w:firstLineChars="50" w:firstLine="140"/>
              <w:rPr>
                <w:sz w:val="28"/>
                <w:szCs w:val="28"/>
              </w:rPr>
            </w:pPr>
            <w:r w:rsidRPr="00C47CE9">
              <w:rPr>
                <w:rFonts w:hint="eastAsia"/>
                <w:sz w:val="28"/>
                <w:szCs w:val="28"/>
              </w:rPr>
              <w:t>￥：</w:t>
            </w:r>
          </w:p>
        </w:tc>
      </w:tr>
      <w:tr w:rsidR="00C47CE9" w:rsidRPr="00C47CE9" w:rsidTr="00C47CE9">
        <w:trPr>
          <w:trHeight w:val="1146"/>
        </w:trPr>
        <w:tc>
          <w:tcPr>
            <w:tcW w:w="1944" w:type="dxa"/>
            <w:vAlign w:val="center"/>
          </w:tcPr>
          <w:p w:rsidR="00C47CE9" w:rsidRDefault="0009470E" w:rsidP="00C47CE9">
            <w:pPr>
              <w:autoSpaceDE w:val="0"/>
              <w:autoSpaceDN w:val="0"/>
              <w:adjustRightInd w:val="0"/>
              <w:spacing w:before="34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合同期限</w:t>
            </w:r>
          </w:p>
          <w:p w:rsidR="00C47CE9" w:rsidRPr="00C47CE9" w:rsidRDefault="00C47CE9" w:rsidP="00C47CE9">
            <w:pPr>
              <w:autoSpaceDE w:val="0"/>
              <w:autoSpaceDN w:val="0"/>
              <w:adjustRightInd w:val="0"/>
              <w:spacing w:before="34"/>
              <w:jc w:val="center"/>
              <w:rPr>
                <w:rFonts w:ascii="宋体" w:hAnsi="宋体"/>
                <w:sz w:val="28"/>
                <w:szCs w:val="28"/>
              </w:rPr>
            </w:pPr>
            <w:r w:rsidRPr="00C47CE9">
              <w:rPr>
                <w:rFonts w:ascii="宋体" w:hAnsi="宋体"/>
                <w:spacing w:val="-1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日历天</w:t>
            </w:r>
            <w:r w:rsidRPr="00C47CE9"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7087" w:type="dxa"/>
            <w:vAlign w:val="center"/>
          </w:tcPr>
          <w:p w:rsidR="00C47CE9" w:rsidRPr="00C47CE9" w:rsidRDefault="00C47CE9" w:rsidP="00C47CE9">
            <w:pPr>
              <w:rPr>
                <w:sz w:val="28"/>
                <w:szCs w:val="28"/>
              </w:rPr>
            </w:pPr>
          </w:p>
        </w:tc>
      </w:tr>
    </w:tbl>
    <w:p w:rsidR="00C47CE9" w:rsidRPr="00C47CE9" w:rsidRDefault="00C47CE9" w:rsidP="00C47CE9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</w:p>
    <w:p w:rsidR="00C47CE9" w:rsidRPr="00C47CE9" w:rsidRDefault="00C47CE9" w:rsidP="00C47CE9">
      <w:pPr>
        <w:spacing w:line="460" w:lineRule="exact"/>
        <w:ind w:firstLineChars="200" w:firstLine="560"/>
        <w:rPr>
          <w:rFonts w:ascii="宋体" w:hAnsi="宋体" w:cs="仿宋"/>
          <w:sz w:val="28"/>
          <w:szCs w:val="28"/>
        </w:rPr>
      </w:pPr>
      <w:r w:rsidRPr="00C47CE9">
        <w:rPr>
          <w:rFonts w:ascii="宋体" w:hAnsi="宋体" w:cs="仿宋" w:hint="eastAsia"/>
          <w:sz w:val="28"/>
          <w:szCs w:val="28"/>
        </w:rPr>
        <w:t>注：所有价格均用人民币表示。</w:t>
      </w:r>
    </w:p>
    <w:p w:rsidR="00C47CE9" w:rsidRPr="00C47CE9" w:rsidRDefault="00C47CE9" w:rsidP="0091213B">
      <w:pPr>
        <w:tabs>
          <w:tab w:val="left" w:pos="8540"/>
        </w:tabs>
        <w:spacing w:beforeLines="100" w:line="480" w:lineRule="auto"/>
        <w:ind w:firstLineChars="200" w:firstLine="560"/>
        <w:rPr>
          <w:rFonts w:ascii="宋体" w:hAnsi="宋体" w:cs="仿宋"/>
          <w:sz w:val="28"/>
          <w:szCs w:val="28"/>
        </w:rPr>
      </w:pPr>
      <w:r w:rsidRPr="00C47CE9">
        <w:rPr>
          <w:rFonts w:ascii="宋体" w:hAnsi="宋体" w:cs="仿宋" w:hint="eastAsia"/>
          <w:sz w:val="28"/>
          <w:szCs w:val="28"/>
        </w:rPr>
        <w:t>法定代表人或法定代表人授权代表（签字或盖章）:</w:t>
      </w:r>
      <w:r w:rsidRPr="00C47CE9">
        <w:rPr>
          <w:rFonts w:ascii="宋体" w:hAnsi="宋体" w:cs="仿宋" w:hint="eastAsia"/>
          <w:sz w:val="28"/>
          <w:szCs w:val="28"/>
          <w:u w:val="single" w:color="000000"/>
        </w:rPr>
        <w:tab/>
      </w:r>
    </w:p>
    <w:p w:rsidR="00C47CE9" w:rsidRPr="00C47CE9" w:rsidRDefault="0009470E" w:rsidP="00C47CE9">
      <w:pPr>
        <w:tabs>
          <w:tab w:val="left" w:pos="6120"/>
        </w:tabs>
        <w:spacing w:line="48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竞价单位</w:t>
      </w:r>
      <w:r w:rsidR="00C47CE9" w:rsidRPr="00C47CE9">
        <w:rPr>
          <w:rFonts w:ascii="宋体" w:hAnsi="宋体" w:cs="仿宋" w:hint="eastAsia"/>
          <w:sz w:val="28"/>
          <w:szCs w:val="28"/>
        </w:rPr>
        <w:t>名称（盖章）：</w:t>
      </w:r>
      <w:r w:rsidR="00C47CE9" w:rsidRPr="00C47CE9">
        <w:rPr>
          <w:rFonts w:ascii="宋体" w:hAnsi="宋体" w:cs="仿宋" w:hint="eastAsia"/>
          <w:sz w:val="28"/>
          <w:szCs w:val="28"/>
          <w:u w:val="single" w:color="000000"/>
        </w:rPr>
        <w:tab/>
      </w:r>
    </w:p>
    <w:p w:rsidR="00C47CE9" w:rsidRPr="00C47CE9" w:rsidRDefault="00C47CE9" w:rsidP="00C47CE9">
      <w:pPr>
        <w:pStyle w:val="a0"/>
        <w:ind w:firstLineChars="200" w:firstLine="560"/>
        <w:rPr>
          <w:sz w:val="28"/>
          <w:szCs w:val="28"/>
          <w:lang w:val="en-US"/>
        </w:rPr>
      </w:pPr>
      <w:r w:rsidRPr="00C47CE9">
        <w:rPr>
          <w:rFonts w:ascii="宋体" w:hAnsi="宋体" w:cs="仿宋" w:hint="eastAsia"/>
          <w:sz w:val="28"/>
          <w:szCs w:val="28"/>
        </w:rPr>
        <w:t>日期：</w:t>
      </w:r>
      <w:r w:rsidRPr="00C47CE9">
        <w:rPr>
          <w:rFonts w:ascii="宋体" w:hAnsi="宋体" w:cs="仿宋" w:hint="eastAsia"/>
          <w:sz w:val="28"/>
          <w:szCs w:val="28"/>
          <w:u w:val="single" w:color="000000"/>
        </w:rPr>
        <w:t xml:space="preserve">      </w:t>
      </w:r>
      <w:r w:rsidRPr="00C47CE9">
        <w:rPr>
          <w:rFonts w:ascii="宋体" w:hAnsi="宋体" w:cs="仿宋" w:hint="eastAsia"/>
          <w:sz w:val="28"/>
          <w:szCs w:val="28"/>
        </w:rPr>
        <w:t>年</w:t>
      </w:r>
      <w:r w:rsidRPr="00C47CE9">
        <w:rPr>
          <w:rFonts w:ascii="宋体" w:hAnsi="宋体" w:cs="仿宋" w:hint="eastAsia"/>
          <w:sz w:val="28"/>
          <w:szCs w:val="28"/>
          <w:u w:val="single" w:color="000000"/>
        </w:rPr>
        <w:t xml:space="preserve">     </w:t>
      </w:r>
      <w:r w:rsidRPr="00C47CE9">
        <w:rPr>
          <w:rFonts w:ascii="宋体" w:hAnsi="宋体" w:cs="仿宋" w:hint="eastAsia"/>
          <w:sz w:val="28"/>
          <w:szCs w:val="28"/>
        </w:rPr>
        <w:t>月</w:t>
      </w:r>
      <w:r w:rsidRPr="00C47CE9">
        <w:rPr>
          <w:rFonts w:ascii="宋体" w:hAnsi="宋体" w:cs="仿宋" w:hint="eastAsia"/>
          <w:sz w:val="28"/>
          <w:szCs w:val="28"/>
          <w:u w:val="single" w:color="000000"/>
        </w:rPr>
        <w:t xml:space="preserve">     </w:t>
      </w:r>
      <w:r w:rsidRPr="00C47CE9">
        <w:rPr>
          <w:rFonts w:ascii="宋体" w:hAnsi="宋体" w:cs="仿宋" w:hint="eastAsia"/>
          <w:sz w:val="28"/>
          <w:szCs w:val="28"/>
        </w:rPr>
        <w:t>日</w:t>
      </w:r>
    </w:p>
    <w:p w:rsidR="00C47CE9" w:rsidRDefault="00C47CE9">
      <w:pPr>
        <w:widowControl/>
        <w:jc w:val="left"/>
        <w:rPr>
          <w:rFonts w:ascii="宋体" w:hAnsi="宋体" w:cs="仿宋"/>
          <w:kern w:val="0"/>
          <w:position w:val="-3"/>
          <w:sz w:val="36"/>
          <w:szCs w:val="36"/>
        </w:rPr>
      </w:pPr>
      <w:r>
        <w:rPr>
          <w:rFonts w:ascii="宋体" w:hAnsi="宋体" w:cs="仿宋"/>
          <w:kern w:val="0"/>
          <w:position w:val="-3"/>
          <w:sz w:val="36"/>
          <w:szCs w:val="36"/>
        </w:rPr>
        <w:br w:type="page"/>
      </w:r>
    </w:p>
    <w:p w:rsidR="00126215" w:rsidRPr="004E7A0D" w:rsidRDefault="00695060">
      <w:pPr>
        <w:autoSpaceDE w:val="0"/>
        <w:autoSpaceDN w:val="0"/>
        <w:adjustRightInd w:val="0"/>
        <w:spacing w:line="453" w:lineRule="exact"/>
        <w:ind w:left="112" w:right="-94"/>
        <w:jc w:val="left"/>
        <w:rPr>
          <w:rFonts w:ascii="黑体" w:eastAsia="黑体" w:hAnsi="黑体" w:cs="宋体"/>
          <w:spacing w:val="2"/>
          <w:kern w:val="0"/>
          <w:position w:val="-4"/>
          <w:sz w:val="32"/>
          <w:szCs w:val="32"/>
        </w:rPr>
      </w:pPr>
      <w:r w:rsidRPr="004E7A0D">
        <w:rPr>
          <w:rFonts w:ascii="黑体" w:eastAsia="黑体" w:hAnsi="黑体" w:cs="宋体" w:hint="eastAsia"/>
          <w:spacing w:val="2"/>
          <w:kern w:val="0"/>
          <w:position w:val="-4"/>
          <w:sz w:val="32"/>
          <w:szCs w:val="32"/>
        </w:rPr>
        <w:lastRenderedPageBreak/>
        <w:t>附件</w:t>
      </w:r>
      <w:r w:rsidR="00FF7B9D" w:rsidRPr="004E7A0D">
        <w:rPr>
          <w:rFonts w:ascii="黑体" w:eastAsia="黑体" w:hAnsi="黑体" w:cs="宋体" w:hint="eastAsia"/>
          <w:spacing w:val="2"/>
          <w:kern w:val="0"/>
          <w:position w:val="-4"/>
          <w:sz w:val="32"/>
          <w:szCs w:val="32"/>
        </w:rPr>
        <w:t>二</w:t>
      </w:r>
    </w:p>
    <w:p w:rsidR="00126215" w:rsidRPr="004E7A0D" w:rsidRDefault="00695060">
      <w:pPr>
        <w:autoSpaceDE w:val="0"/>
        <w:autoSpaceDN w:val="0"/>
        <w:adjustRightInd w:val="0"/>
        <w:ind w:right="-2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4E7A0D">
        <w:rPr>
          <w:rFonts w:ascii="方正小标宋简体" w:eastAsia="方正小标宋简体" w:hAnsi="宋体" w:cs="宋体" w:hint="eastAsia"/>
          <w:kern w:val="0"/>
          <w:sz w:val="44"/>
          <w:szCs w:val="44"/>
        </w:rPr>
        <w:t>法定代表人身份证明书</w:t>
      </w:r>
    </w:p>
    <w:p w:rsidR="00126215" w:rsidRPr="00CD06FE" w:rsidRDefault="00126215">
      <w:pPr>
        <w:jc w:val="center"/>
        <w:rPr>
          <w:rFonts w:ascii="宋体" w:hAnsi="宋体"/>
          <w:b/>
          <w:sz w:val="36"/>
        </w:rPr>
      </w:pPr>
    </w:p>
    <w:p w:rsidR="00126215" w:rsidRPr="00CD06FE" w:rsidRDefault="00126215">
      <w:pPr>
        <w:rPr>
          <w:rFonts w:ascii="宋体" w:hAnsi="宋体"/>
          <w:b/>
        </w:rPr>
      </w:pPr>
    </w:p>
    <w:p w:rsidR="00126215" w:rsidRPr="00CD06FE" w:rsidRDefault="00695060">
      <w:pPr>
        <w:spacing w:line="360" w:lineRule="auto"/>
        <w:ind w:firstLine="612"/>
        <w:rPr>
          <w:rFonts w:ascii="宋体" w:hAnsi="宋体" w:cs="楷体_GB2312"/>
          <w:sz w:val="28"/>
        </w:rPr>
      </w:pPr>
      <w:r w:rsidRPr="00CD06FE">
        <w:rPr>
          <w:rFonts w:ascii="宋体" w:hAnsi="宋体" w:cs="楷体_GB2312" w:hint="eastAsia"/>
          <w:sz w:val="28"/>
        </w:rPr>
        <w:t>单位名称：</w:t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</w:p>
    <w:p w:rsidR="00126215" w:rsidRPr="00CD06FE" w:rsidRDefault="00126215">
      <w:pPr>
        <w:spacing w:line="360" w:lineRule="auto"/>
        <w:ind w:firstLine="612"/>
        <w:rPr>
          <w:rFonts w:ascii="宋体" w:hAnsi="宋体" w:cs="楷体_GB2312"/>
          <w:sz w:val="28"/>
        </w:rPr>
      </w:pPr>
    </w:p>
    <w:p w:rsidR="00126215" w:rsidRPr="00CD06FE" w:rsidRDefault="00695060">
      <w:pPr>
        <w:spacing w:line="360" w:lineRule="auto"/>
        <w:ind w:firstLine="610"/>
        <w:rPr>
          <w:rFonts w:ascii="宋体" w:hAnsi="宋体" w:cs="楷体_GB2312"/>
          <w:sz w:val="28"/>
          <w:u w:val="single"/>
        </w:rPr>
      </w:pPr>
      <w:r w:rsidRPr="00CD06FE">
        <w:rPr>
          <w:rFonts w:ascii="宋体" w:hAnsi="宋体" w:cs="楷体_GB2312" w:hint="eastAsia"/>
          <w:sz w:val="28"/>
        </w:rPr>
        <w:t>单位性质：</w:t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</w:p>
    <w:p w:rsidR="00126215" w:rsidRPr="00CD06FE" w:rsidRDefault="00126215">
      <w:pPr>
        <w:spacing w:line="360" w:lineRule="auto"/>
        <w:ind w:firstLine="610"/>
        <w:rPr>
          <w:rFonts w:ascii="宋体" w:hAnsi="宋体" w:cs="楷体_GB2312"/>
          <w:sz w:val="28"/>
        </w:rPr>
      </w:pPr>
    </w:p>
    <w:p w:rsidR="00126215" w:rsidRPr="00CD06FE" w:rsidRDefault="00695060">
      <w:pPr>
        <w:spacing w:line="360" w:lineRule="auto"/>
        <w:ind w:firstLine="610"/>
        <w:rPr>
          <w:rFonts w:ascii="宋体" w:hAnsi="宋体" w:cs="楷体_GB2312"/>
          <w:sz w:val="28"/>
          <w:u w:val="single"/>
        </w:rPr>
      </w:pPr>
      <w:r w:rsidRPr="00CD06FE">
        <w:rPr>
          <w:rFonts w:ascii="宋体" w:hAnsi="宋体" w:cs="楷体_GB2312" w:hint="eastAsia"/>
          <w:sz w:val="28"/>
        </w:rPr>
        <w:t>地    址：</w:t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</w:p>
    <w:p w:rsidR="00126215" w:rsidRPr="00CD06FE" w:rsidRDefault="00126215">
      <w:pPr>
        <w:spacing w:line="360" w:lineRule="auto"/>
        <w:ind w:firstLine="610"/>
        <w:rPr>
          <w:rFonts w:ascii="宋体" w:hAnsi="宋体" w:cs="楷体_GB2312"/>
          <w:sz w:val="28"/>
        </w:rPr>
      </w:pPr>
    </w:p>
    <w:p w:rsidR="00126215" w:rsidRPr="00CD06FE" w:rsidRDefault="00695060">
      <w:pPr>
        <w:spacing w:line="360" w:lineRule="auto"/>
        <w:ind w:firstLine="610"/>
        <w:rPr>
          <w:rFonts w:ascii="宋体" w:hAnsi="宋体" w:cs="楷体_GB2312"/>
          <w:sz w:val="28"/>
        </w:rPr>
      </w:pPr>
      <w:r w:rsidRPr="00CD06FE">
        <w:rPr>
          <w:rFonts w:ascii="宋体" w:hAnsi="宋体" w:cs="楷体_GB2312" w:hint="eastAsia"/>
          <w:sz w:val="28"/>
        </w:rPr>
        <w:t>成立时间：</w:t>
      </w:r>
      <w:r w:rsidR="00FF7B9D">
        <w:rPr>
          <w:rFonts w:ascii="宋体" w:hAnsi="宋体" w:cs="楷体_GB2312" w:hint="eastAsia"/>
          <w:sz w:val="28"/>
        </w:rPr>
        <w:t xml:space="preserve">    </w:t>
      </w:r>
      <w:r w:rsidRPr="00CD06FE">
        <w:rPr>
          <w:rFonts w:ascii="宋体" w:hAnsi="宋体" w:cs="楷体_GB2312" w:hint="eastAsia"/>
          <w:sz w:val="28"/>
        </w:rPr>
        <w:t>年</w:t>
      </w:r>
      <w:r w:rsidR="007358CE">
        <w:rPr>
          <w:rFonts w:ascii="宋体" w:hAnsi="宋体" w:cs="楷体_GB2312" w:hint="eastAsia"/>
          <w:sz w:val="28"/>
        </w:rPr>
        <w:t xml:space="preserve"> </w:t>
      </w:r>
      <w:r w:rsidR="00FF7B9D">
        <w:rPr>
          <w:rFonts w:ascii="宋体" w:hAnsi="宋体" w:cs="楷体_GB2312" w:hint="eastAsia"/>
          <w:sz w:val="28"/>
        </w:rPr>
        <w:t xml:space="preserve">  </w:t>
      </w:r>
      <w:r w:rsidRPr="00CD06FE">
        <w:rPr>
          <w:rFonts w:ascii="宋体" w:hAnsi="宋体" w:cs="楷体_GB2312" w:hint="eastAsia"/>
          <w:sz w:val="28"/>
        </w:rPr>
        <w:t>月</w:t>
      </w:r>
      <w:r w:rsidR="00FF7B9D">
        <w:rPr>
          <w:rFonts w:ascii="宋体" w:hAnsi="宋体" w:cs="楷体_GB2312" w:hint="eastAsia"/>
          <w:sz w:val="28"/>
        </w:rPr>
        <w:t xml:space="preserve">  </w:t>
      </w:r>
      <w:r w:rsidR="007358CE">
        <w:rPr>
          <w:rFonts w:ascii="宋体" w:hAnsi="宋体" w:cs="楷体_GB2312" w:hint="eastAsia"/>
          <w:sz w:val="28"/>
        </w:rPr>
        <w:t xml:space="preserve"> </w:t>
      </w:r>
      <w:r w:rsidRPr="00CD06FE">
        <w:rPr>
          <w:rFonts w:ascii="宋体" w:hAnsi="宋体" w:cs="楷体_GB2312" w:hint="eastAsia"/>
          <w:sz w:val="28"/>
        </w:rPr>
        <w:t>日</w:t>
      </w:r>
    </w:p>
    <w:p w:rsidR="00126215" w:rsidRPr="00CD06FE" w:rsidRDefault="00126215">
      <w:pPr>
        <w:spacing w:line="360" w:lineRule="auto"/>
        <w:ind w:firstLine="610"/>
        <w:rPr>
          <w:rFonts w:ascii="宋体" w:hAnsi="宋体" w:cs="楷体_GB2312"/>
          <w:sz w:val="28"/>
        </w:rPr>
      </w:pPr>
    </w:p>
    <w:p w:rsidR="00126215" w:rsidRPr="00CD06FE" w:rsidRDefault="00695060">
      <w:pPr>
        <w:spacing w:line="360" w:lineRule="auto"/>
        <w:ind w:firstLine="610"/>
        <w:rPr>
          <w:rFonts w:ascii="宋体" w:hAnsi="宋体" w:cs="楷体_GB2312"/>
          <w:sz w:val="28"/>
          <w:u w:val="single"/>
        </w:rPr>
      </w:pPr>
      <w:r w:rsidRPr="00CD06FE">
        <w:rPr>
          <w:rFonts w:ascii="宋体" w:hAnsi="宋体" w:cs="楷体_GB2312" w:hint="eastAsia"/>
          <w:sz w:val="28"/>
        </w:rPr>
        <w:t>经营期限：</w:t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</w:p>
    <w:p w:rsidR="00126215" w:rsidRPr="00CD06FE" w:rsidRDefault="00126215">
      <w:pPr>
        <w:spacing w:line="360" w:lineRule="auto"/>
        <w:ind w:firstLine="610"/>
        <w:rPr>
          <w:rFonts w:ascii="宋体" w:hAnsi="宋体" w:cs="楷体_GB2312"/>
          <w:sz w:val="28"/>
        </w:rPr>
      </w:pPr>
    </w:p>
    <w:p w:rsidR="00126215" w:rsidRPr="004E7A0D" w:rsidRDefault="00695060" w:rsidP="004E7A0D">
      <w:pPr>
        <w:spacing w:line="360" w:lineRule="auto"/>
        <w:ind w:firstLine="610"/>
        <w:rPr>
          <w:rFonts w:ascii="宋体" w:hAnsi="宋体" w:cs="楷体_GB2312"/>
          <w:sz w:val="28"/>
          <w:u w:val="single"/>
        </w:rPr>
      </w:pPr>
      <w:r w:rsidRPr="00CD06FE">
        <w:rPr>
          <w:rFonts w:ascii="宋体" w:hAnsi="宋体" w:cs="楷体_GB2312" w:hint="eastAsia"/>
          <w:sz w:val="28"/>
        </w:rPr>
        <w:t>姓    名： 性别：年龄： 职务：</w:t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Pr="00CD06FE">
        <w:rPr>
          <w:rFonts w:ascii="宋体" w:hAnsi="宋体" w:cs="楷体_GB2312" w:hint="eastAsia"/>
          <w:sz w:val="28"/>
          <w:u w:val="single"/>
        </w:rPr>
        <w:tab/>
      </w:r>
      <w:r w:rsidR="004E7A0D">
        <w:rPr>
          <w:rFonts w:ascii="宋体" w:hAnsi="宋体" w:cs="楷体_GB2312" w:hint="eastAsia"/>
          <w:sz w:val="28"/>
          <w:u w:val="single"/>
        </w:rPr>
        <w:t>，</w:t>
      </w:r>
      <w:r w:rsidRPr="00CD06FE">
        <w:rPr>
          <w:rFonts w:ascii="宋体" w:hAnsi="宋体" w:cs="楷体_GB2312" w:hint="eastAsia"/>
          <w:sz w:val="28"/>
        </w:rPr>
        <w:t>系</w:t>
      </w:r>
      <w:r w:rsidRPr="00CD06FE">
        <w:rPr>
          <w:rFonts w:ascii="宋体" w:hAnsi="宋体" w:cs="楷体_GB2312" w:hint="eastAsia"/>
          <w:sz w:val="28"/>
          <w:u w:val="single"/>
        </w:rPr>
        <w:t xml:space="preserve">          （</w:t>
      </w:r>
      <w:r w:rsidR="0009470E">
        <w:rPr>
          <w:rFonts w:ascii="宋体" w:hAnsi="宋体" w:cs="仿宋" w:hint="eastAsia"/>
          <w:sz w:val="28"/>
          <w:szCs w:val="28"/>
        </w:rPr>
        <w:t>竞价</w:t>
      </w:r>
      <w:r w:rsidRPr="00CD06FE">
        <w:rPr>
          <w:rFonts w:ascii="宋体" w:hAnsi="宋体" w:cs="楷体_GB2312" w:hint="eastAsia"/>
          <w:sz w:val="28"/>
          <w:u w:val="single"/>
        </w:rPr>
        <w:t xml:space="preserve">单位名称）         </w:t>
      </w:r>
      <w:r w:rsidRPr="00CD06FE">
        <w:rPr>
          <w:rFonts w:ascii="宋体" w:hAnsi="宋体" w:cs="楷体_GB2312" w:hint="eastAsia"/>
          <w:sz w:val="28"/>
        </w:rPr>
        <w:t>的法定代表人。</w:t>
      </w:r>
    </w:p>
    <w:p w:rsidR="00126215" w:rsidRPr="00CD06FE" w:rsidRDefault="00695060">
      <w:pPr>
        <w:spacing w:line="360" w:lineRule="auto"/>
        <w:ind w:firstLine="610"/>
        <w:rPr>
          <w:rFonts w:ascii="宋体" w:hAnsi="宋体" w:cs="楷体_GB2312"/>
          <w:sz w:val="28"/>
        </w:rPr>
      </w:pPr>
      <w:r w:rsidRPr="00CD06FE">
        <w:rPr>
          <w:rFonts w:ascii="宋体" w:hAnsi="宋体" w:cs="楷体_GB2312" w:hint="eastAsia"/>
          <w:sz w:val="28"/>
        </w:rPr>
        <w:t>特此证明。</w:t>
      </w:r>
    </w:p>
    <w:p w:rsidR="00126215" w:rsidRPr="00CD06FE" w:rsidRDefault="00126215">
      <w:pPr>
        <w:tabs>
          <w:tab w:val="left" w:pos="720"/>
          <w:tab w:val="left" w:pos="900"/>
        </w:tabs>
        <w:spacing w:line="360" w:lineRule="auto"/>
        <w:ind w:firstLineChars="200" w:firstLine="560"/>
        <w:rPr>
          <w:rFonts w:ascii="宋体" w:hAnsi="宋体" w:cs="楷体_GB2312"/>
          <w:sz w:val="28"/>
        </w:rPr>
      </w:pPr>
    </w:p>
    <w:p w:rsidR="00126215" w:rsidRPr="00CD06FE" w:rsidRDefault="0009470E">
      <w:pPr>
        <w:tabs>
          <w:tab w:val="left" w:pos="720"/>
          <w:tab w:val="left" w:pos="900"/>
        </w:tabs>
        <w:spacing w:line="360" w:lineRule="auto"/>
        <w:ind w:firstLineChars="1100" w:firstLine="3080"/>
        <w:rPr>
          <w:rFonts w:ascii="宋体" w:hAnsi="宋体" w:cs="楷体_GB2312"/>
          <w:sz w:val="28"/>
        </w:rPr>
      </w:pPr>
      <w:r>
        <w:rPr>
          <w:rFonts w:ascii="宋体" w:hAnsi="宋体" w:cs="仿宋" w:hint="eastAsia"/>
          <w:sz w:val="28"/>
          <w:szCs w:val="28"/>
        </w:rPr>
        <w:t>竞价单位</w:t>
      </w:r>
      <w:r w:rsidR="00695060" w:rsidRPr="00CD06FE">
        <w:rPr>
          <w:rFonts w:ascii="宋体" w:hAnsi="宋体" w:cs="楷体_GB2312" w:hint="eastAsia"/>
          <w:sz w:val="28"/>
        </w:rPr>
        <w:t>：</w:t>
      </w:r>
      <w:r w:rsidR="00695060" w:rsidRPr="00CD06FE">
        <w:rPr>
          <w:rFonts w:ascii="宋体" w:hAnsi="宋体" w:cs="楷体_GB2312" w:hint="eastAsia"/>
          <w:sz w:val="28"/>
          <w:u w:val="single"/>
        </w:rPr>
        <w:t xml:space="preserve">             （盖公章）</w:t>
      </w:r>
    </w:p>
    <w:p w:rsidR="00126215" w:rsidRPr="00CD06FE" w:rsidRDefault="00126215">
      <w:pPr>
        <w:tabs>
          <w:tab w:val="left" w:pos="720"/>
          <w:tab w:val="left" w:pos="900"/>
        </w:tabs>
        <w:spacing w:line="360" w:lineRule="auto"/>
        <w:rPr>
          <w:rFonts w:ascii="宋体" w:hAnsi="宋体" w:cs="楷体_GB2312"/>
          <w:sz w:val="28"/>
        </w:rPr>
      </w:pPr>
    </w:p>
    <w:p w:rsidR="00126215" w:rsidRPr="00CD06FE" w:rsidRDefault="00695060">
      <w:pPr>
        <w:autoSpaceDE w:val="0"/>
        <w:autoSpaceDN w:val="0"/>
        <w:adjustRightInd w:val="0"/>
        <w:spacing w:line="341" w:lineRule="exact"/>
        <w:ind w:left="112" w:right="-20" w:firstLineChars="1050" w:firstLine="294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  <w:r w:rsidRPr="00CD06FE">
        <w:rPr>
          <w:rFonts w:ascii="宋体" w:hAnsi="宋体" w:cs="楷体_GB2312" w:hint="eastAsia"/>
          <w:sz w:val="28"/>
        </w:rPr>
        <w:t>日    期：年月日</w:t>
      </w:r>
      <w:r w:rsidRPr="00CD06FE">
        <w:rPr>
          <w:rFonts w:ascii="宋体" w:hAnsi="宋体" w:cs="宋体"/>
          <w:spacing w:val="2"/>
          <w:kern w:val="0"/>
          <w:position w:val="-4"/>
          <w:sz w:val="36"/>
          <w:szCs w:val="36"/>
        </w:rPr>
        <w:br w:type="page"/>
      </w:r>
      <w:r w:rsidRPr="004E7A0D">
        <w:rPr>
          <w:rFonts w:ascii="黑体" w:eastAsia="黑体" w:hAnsi="黑体" w:cs="宋体" w:hint="eastAsia"/>
          <w:spacing w:val="2"/>
          <w:kern w:val="0"/>
          <w:position w:val="-4"/>
          <w:sz w:val="32"/>
          <w:szCs w:val="32"/>
        </w:rPr>
        <w:lastRenderedPageBreak/>
        <w:t>附件</w:t>
      </w:r>
      <w:r w:rsidR="00FF7B9D" w:rsidRPr="004E7A0D">
        <w:rPr>
          <w:rFonts w:ascii="黑体" w:eastAsia="黑体" w:hAnsi="黑体" w:cs="宋体" w:hint="eastAsia"/>
          <w:spacing w:val="2"/>
          <w:kern w:val="0"/>
          <w:position w:val="-4"/>
          <w:sz w:val="32"/>
          <w:szCs w:val="32"/>
        </w:rPr>
        <w:t>三</w:t>
      </w:r>
    </w:p>
    <w:p w:rsidR="00126215" w:rsidRPr="00CD06FE" w:rsidRDefault="00126215">
      <w:pPr>
        <w:autoSpaceDE w:val="0"/>
        <w:autoSpaceDN w:val="0"/>
        <w:adjustRightInd w:val="0"/>
        <w:spacing w:line="341" w:lineRule="exact"/>
        <w:ind w:left="112" w:right="-2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</w:p>
    <w:p w:rsidR="00126215" w:rsidRPr="004E7A0D" w:rsidRDefault="00695060" w:rsidP="004E7A0D">
      <w:pPr>
        <w:autoSpaceDE w:val="0"/>
        <w:autoSpaceDN w:val="0"/>
        <w:adjustRightInd w:val="0"/>
        <w:spacing w:line="560" w:lineRule="exact"/>
        <w:ind w:left="112" w:right="-20"/>
        <w:jc w:val="center"/>
        <w:rPr>
          <w:rFonts w:ascii="方正小标宋简体" w:eastAsia="方正小标宋简体" w:hAnsi="宋体" w:cs="仿宋"/>
          <w:kern w:val="0"/>
          <w:position w:val="-3"/>
          <w:sz w:val="44"/>
          <w:szCs w:val="44"/>
        </w:rPr>
      </w:pPr>
      <w:r w:rsidRPr="004E7A0D">
        <w:rPr>
          <w:rFonts w:ascii="方正小标宋简体" w:eastAsia="方正小标宋简体" w:hAnsi="宋体" w:cs="宋体" w:hint="eastAsia"/>
          <w:spacing w:val="2"/>
          <w:kern w:val="0"/>
          <w:sz w:val="44"/>
          <w:szCs w:val="44"/>
        </w:rPr>
        <w:t>法定</w:t>
      </w:r>
      <w:r w:rsidRPr="004E7A0D">
        <w:rPr>
          <w:rFonts w:ascii="方正小标宋简体" w:eastAsia="方正小标宋简体" w:hAnsi="宋体" w:cs="宋体" w:hint="eastAsia"/>
          <w:kern w:val="0"/>
          <w:sz w:val="44"/>
          <w:szCs w:val="44"/>
        </w:rPr>
        <w:t>代</w:t>
      </w:r>
      <w:r w:rsidRPr="004E7A0D">
        <w:rPr>
          <w:rFonts w:ascii="方正小标宋简体" w:eastAsia="方正小标宋简体" w:hAnsi="宋体" w:cs="宋体" w:hint="eastAsia"/>
          <w:spacing w:val="2"/>
          <w:kern w:val="0"/>
          <w:sz w:val="44"/>
          <w:szCs w:val="44"/>
        </w:rPr>
        <w:t>表人</w:t>
      </w:r>
      <w:r w:rsidRPr="004E7A0D">
        <w:rPr>
          <w:rFonts w:ascii="方正小标宋简体" w:eastAsia="方正小标宋简体" w:hAnsi="宋体" w:cs="宋体" w:hint="eastAsia"/>
          <w:kern w:val="0"/>
          <w:sz w:val="44"/>
          <w:szCs w:val="44"/>
        </w:rPr>
        <w:t>授</w:t>
      </w:r>
      <w:r w:rsidRPr="004E7A0D">
        <w:rPr>
          <w:rFonts w:ascii="方正小标宋简体" w:eastAsia="方正小标宋简体" w:hAnsi="宋体" w:cs="宋体" w:hint="eastAsia"/>
          <w:spacing w:val="2"/>
          <w:kern w:val="0"/>
          <w:sz w:val="44"/>
          <w:szCs w:val="44"/>
        </w:rPr>
        <w:t>权</w:t>
      </w:r>
      <w:r w:rsidRPr="004E7A0D">
        <w:rPr>
          <w:rFonts w:ascii="方正小标宋简体" w:eastAsia="方正小标宋简体" w:hAnsi="宋体" w:cs="宋体" w:hint="eastAsia"/>
          <w:kern w:val="0"/>
          <w:sz w:val="44"/>
          <w:szCs w:val="44"/>
        </w:rPr>
        <w:t>书</w:t>
      </w:r>
    </w:p>
    <w:p w:rsidR="00FF7B9D" w:rsidRDefault="00FF7B9D" w:rsidP="004E7A0D">
      <w:pPr>
        <w:autoSpaceDE w:val="0"/>
        <w:autoSpaceDN w:val="0"/>
        <w:adjustRightInd w:val="0"/>
        <w:spacing w:line="560" w:lineRule="exact"/>
        <w:ind w:left="112" w:right="-20" w:firstLineChars="800" w:firstLine="224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</w:p>
    <w:p w:rsidR="00126215" w:rsidRPr="004E7A0D" w:rsidRDefault="004E7A0D" w:rsidP="004E7A0D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 xml:space="preserve">                         </w:t>
      </w:r>
      <w:r>
        <w:rPr>
          <w:rFonts w:ascii="宋体" w:hAnsi="宋体" w:cs="仿宋" w:hint="eastAsia"/>
          <w:kern w:val="0"/>
          <w:position w:val="-3"/>
          <w:sz w:val="28"/>
          <w:szCs w:val="28"/>
        </w:rPr>
        <w:t>：</w:t>
      </w:r>
    </w:p>
    <w:p w:rsidR="00126215" w:rsidRPr="00CD06FE" w:rsidRDefault="00695060" w:rsidP="004E7A0D">
      <w:pPr>
        <w:tabs>
          <w:tab w:val="left" w:pos="3040"/>
        </w:tabs>
        <w:autoSpaceDE w:val="0"/>
        <w:autoSpaceDN w:val="0"/>
        <w:adjustRightInd w:val="0"/>
        <w:spacing w:line="560" w:lineRule="exact"/>
        <w:ind w:right="-20" w:firstLineChars="200" w:firstLine="564"/>
        <w:jc w:val="left"/>
        <w:rPr>
          <w:rFonts w:ascii="宋体" w:hAnsi="宋体" w:cs="仿宋"/>
          <w:kern w:val="0"/>
          <w:sz w:val="28"/>
          <w:szCs w:val="28"/>
        </w:rPr>
      </w:pPr>
      <w:r w:rsidRPr="00CD06FE">
        <w:rPr>
          <w:rFonts w:ascii="宋体" w:hAnsi="宋体" w:cs="仿宋" w:hint="eastAsia"/>
          <w:spacing w:val="2"/>
          <w:kern w:val="0"/>
          <w:position w:val="-3"/>
          <w:sz w:val="28"/>
          <w:szCs w:val="28"/>
        </w:rPr>
        <w:t>兹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授</w:t>
      </w:r>
      <w:r w:rsidRPr="00CD06FE">
        <w:rPr>
          <w:rFonts w:ascii="宋体" w:hAnsi="宋体" w:cs="仿宋" w:hint="eastAsia"/>
          <w:spacing w:val="2"/>
          <w:kern w:val="0"/>
          <w:position w:val="-3"/>
          <w:sz w:val="28"/>
          <w:szCs w:val="28"/>
        </w:rPr>
        <w:t>权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ab/>
      </w:r>
      <w:r w:rsidRPr="00CD06FE">
        <w:rPr>
          <w:rFonts w:ascii="宋体" w:hAnsi="宋体" w:cs="仿宋" w:hint="eastAsia"/>
          <w:spacing w:val="2"/>
          <w:kern w:val="0"/>
          <w:position w:val="-3"/>
          <w:sz w:val="28"/>
          <w:szCs w:val="28"/>
        </w:rPr>
        <w:t>同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志</w:t>
      </w:r>
      <w:r w:rsidRPr="00CD06FE">
        <w:rPr>
          <w:rFonts w:ascii="宋体" w:hAnsi="宋体" w:cs="仿宋" w:hint="eastAsia"/>
          <w:spacing w:val="2"/>
          <w:kern w:val="0"/>
          <w:position w:val="-3"/>
          <w:sz w:val="28"/>
          <w:szCs w:val="28"/>
        </w:rPr>
        <w:t>为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我</w:t>
      </w:r>
      <w:r w:rsidRPr="00CD06FE">
        <w:rPr>
          <w:rFonts w:ascii="宋体" w:hAnsi="宋体" w:cs="仿宋" w:hint="eastAsia"/>
          <w:spacing w:val="2"/>
          <w:kern w:val="0"/>
          <w:position w:val="-3"/>
          <w:sz w:val="28"/>
          <w:szCs w:val="28"/>
        </w:rPr>
        <w:t>公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司</w:t>
      </w:r>
      <w:r w:rsidRPr="00CD06FE">
        <w:rPr>
          <w:rFonts w:ascii="宋体" w:hAnsi="宋体" w:cs="仿宋" w:hint="eastAsia"/>
          <w:spacing w:val="2"/>
          <w:kern w:val="0"/>
          <w:position w:val="-3"/>
          <w:sz w:val="28"/>
          <w:szCs w:val="28"/>
        </w:rPr>
        <w:t>参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加</w:t>
      </w:r>
      <w:r w:rsidRPr="00CD06FE">
        <w:rPr>
          <w:rFonts w:ascii="宋体" w:hAnsi="宋体" w:cs="仿宋" w:hint="eastAsia"/>
          <w:spacing w:val="2"/>
          <w:kern w:val="0"/>
          <w:position w:val="-3"/>
          <w:sz w:val="28"/>
          <w:szCs w:val="28"/>
        </w:rPr>
        <w:t>贵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单</w:t>
      </w:r>
      <w:r w:rsidRPr="00CD06FE">
        <w:rPr>
          <w:rFonts w:ascii="宋体" w:hAnsi="宋体" w:cs="仿宋" w:hint="eastAsia"/>
          <w:spacing w:val="2"/>
          <w:kern w:val="0"/>
          <w:position w:val="-3"/>
          <w:sz w:val="28"/>
          <w:szCs w:val="28"/>
        </w:rPr>
        <w:t>位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组</w:t>
      </w:r>
      <w:r w:rsidRPr="00CD06FE">
        <w:rPr>
          <w:rFonts w:ascii="宋体" w:hAnsi="宋体" w:cs="仿宋" w:hint="eastAsia"/>
          <w:spacing w:val="2"/>
          <w:kern w:val="0"/>
          <w:position w:val="-3"/>
          <w:sz w:val="28"/>
          <w:szCs w:val="28"/>
        </w:rPr>
        <w:t>织</w:t>
      </w:r>
      <w:r w:rsidRPr="00CD06FE">
        <w:rPr>
          <w:rFonts w:ascii="宋体" w:hAnsi="宋体" w:cs="仿宋" w:hint="eastAsia"/>
          <w:spacing w:val="1"/>
          <w:kern w:val="0"/>
          <w:position w:val="-3"/>
          <w:sz w:val="28"/>
          <w:szCs w:val="28"/>
        </w:rPr>
        <w:t>的</w:t>
      </w:r>
      <w:r w:rsidRPr="00CD06FE">
        <w:rPr>
          <w:rFonts w:ascii="宋体" w:hAnsi="宋体" w:cs="仿宋" w:hint="eastAsia"/>
          <w:spacing w:val="2"/>
          <w:kern w:val="0"/>
          <w:position w:val="-3"/>
          <w:sz w:val="28"/>
          <w:szCs w:val="28"/>
          <w:u w:val="single"/>
        </w:rPr>
        <w:t>（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>项</w:t>
      </w:r>
      <w:r w:rsidRPr="00CD06FE">
        <w:rPr>
          <w:rFonts w:ascii="宋体" w:hAnsi="宋体" w:cs="仿宋" w:hint="eastAsia"/>
          <w:spacing w:val="2"/>
          <w:kern w:val="0"/>
          <w:position w:val="-3"/>
          <w:sz w:val="28"/>
          <w:szCs w:val="28"/>
          <w:u w:val="single"/>
        </w:rPr>
        <w:t>目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>名</w:t>
      </w:r>
      <w:r w:rsidRPr="00CD06FE">
        <w:rPr>
          <w:rFonts w:ascii="宋体" w:hAnsi="宋体" w:cs="仿宋" w:hint="eastAsia"/>
          <w:spacing w:val="2"/>
          <w:kern w:val="0"/>
          <w:position w:val="-3"/>
          <w:sz w:val="28"/>
          <w:szCs w:val="28"/>
          <w:u w:val="single"/>
        </w:rPr>
        <w:t>称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>、</w:t>
      </w:r>
      <w:r w:rsidRPr="00CD06FE">
        <w:rPr>
          <w:rFonts w:ascii="宋体" w:hAnsi="宋体" w:cs="仿宋" w:hint="eastAsia"/>
          <w:spacing w:val="2"/>
          <w:kern w:val="0"/>
          <w:position w:val="-3"/>
          <w:sz w:val="28"/>
          <w:szCs w:val="28"/>
          <w:u w:val="single"/>
        </w:rPr>
        <w:t>项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>目编号</w:t>
      </w:r>
      <w:r w:rsidRPr="00CD06FE">
        <w:rPr>
          <w:rFonts w:ascii="宋体" w:hAnsi="宋体" w:cs="仿宋" w:hint="eastAsia"/>
          <w:spacing w:val="-108"/>
          <w:kern w:val="0"/>
          <w:position w:val="-3"/>
          <w:sz w:val="28"/>
          <w:szCs w:val="28"/>
          <w:u w:val="single"/>
        </w:rPr>
        <w:t>）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询价</w:t>
      </w:r>
      <w:r w:rsidRPr="00CD06FE">
        <w:rPr>
          <w:rFonts w:ascii="宋体" w:hAnsi="宋体" w:cs="仿宋" w:hint="eastAsia"/>
          <w:spacing w:val="-3"/>
          <w:kern w:val="0"/>
          <w:position w:val="-3"/>
          <w:sz w:val="28"/>
          <w:szCs w:val="28"/>
        </w:rPr>
        <w:t>采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购活</w:t>
      </w:r>
      <w:r w:rsidRPr="00CD06FE">
        <w:rPr>
          <w:rFonts w:ascii="宋体" w:hAnsi="宋体" w:cs="仿宋" w:hint="eastAsia"/>
          <w:spacing w:val="-3"/>
          <w:kern w:val="0"/>
          <w:position w:val="-3"/>
          <w:sz w:val="28"/>
          <w:szCs w:val="28"/>
        </w:rPr>
        <w:t>动的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代表人</w:t>
      </w:r>
      <w:r w:rsidRPr="00CD06FE">
        <w:rPr>
          <w:rFonts w:ascii="宋体" w:hAnsi="宋体" w:cs="仿宋" w:hint="eastAsia"/>
          <w:spacing w:val="-108"/>
          <w:kern w:val="0"/>
          <w:position w:val="-3"/>
          <w:sz w:val="28"/>
          <w:szCs w:val="28"/>
        </w:rPr>
        <w:t>，</w:t>
      </w:r>
      <w:r w:rsidRPr="00CD06FE">
        <w:rPr>
          <w:rFonts w:ascii="宋体" w:hAnsi="宋体" w:cs="仿宋" w:hint="eastAsia"/>
          <w:spacing w:val="-3"/>
          <w:kern w:val="0"/>
          <w:position w:val="-3"/>
          <w:sz w:val="28"/>
          <w:szCs w:val="28"/>
        </w:rPr>
        <w:t>全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权代</w:t>
      </w:r>
      <w:r w:rsidRPr="00CD06FE">
        <w:rPr>
          <w:rFonts w:ascii="宋体" w:hAnsi="宋体" w:cs="仿宋" w:hint="eastAsia"/>
          <w:spacing w:val="-3"/>
          <w:kern w:val="0"/>
          <w:position w:val="-3"/>
          <w:sz w:val="28"/>
          <w:szCs w:val="28"/>
        </w:rPr>
        <w:t>表我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公司处</w:t>
      </w:r>
      <w:r w:rsidRPr="00CD06FE">
        <w:rPr>
          <w:rFonts w:ascii="宋体" w:hAnsi="宋体" w:cs="仿宋" w:hint="eastAsia"/>
          <w:spacing w:val="-3"/>
          <w:kern w:val="0"/>
          <w:position w:val="-3"/>
          <w:sz w:val="28"/>
          <w:szCs w:val="28"/>
        </w:rPr>
        <w:t>理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在该</w:t>
      </w:r>
      <w:r w:rsidRPr="00CD06FE">
        <w:rPr>
          <w:rFonts w:ascii="宋体" w:hAnsi="宋体" w:cs="仿宋" w:hint="eastAsia"/>
          <w:spacing w:val="-3"/>
          <w:kern w:val="0"/>
          <w:position w:val="-3"/>
          <w:sz w:val="28"/>
          <w:szCs w:val="28"/>
        </w:rPr>
        <w:t>项目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活动中</w:t>
      </w:r>
      <w:r w:rsidRPr="00CD06FE">
        <w:rPr>
          <w:rFonts w:ascii="宋体" w:hAnsi="宋体" w:cs="仿宋" w:hint="eastAsia"/>
          <w:spacing w:val="-3"/>
          <w:kern w:val="0"/>
          <w:position w:val="-3"/>
          <w:sz w:val="28"/>
          <w:szCs w:val="28"/>
        </w:rPr>
        <w:t>的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一切</w:t>
      </w:r>
      <w:r w:rsidRPr="00CD06FE">
        <w:rPr>
          <w:rFonts w:ascii="宋体" w:hAnsi="宋体" w:cs="仿宋" w:hint="eastAsia"/>
          <w:spacing w:val="-3"/>
          <w:kern w:val="0"/>
          <w:position w:val="-3"/>
          <w:sz w:val="28"/>
          <w:szCs w:val="28"/>
        </w:rPr>
        <w:t>事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宜。代理期</w:t>
      </w:r>
      <w:r w:rsidRPr="00CD06FE">
        <w:rPr>
          <w:rFonts w:ascii="宋体" w:hAnsi="宋体" w:cs="仿宋" w:hint="eastAsia"/>
          <w:spacing w:val="-3"/>
          <w:kern w:val="0"/>
          <w:position w:val="-3"/>
          <w:sz w:val="28"/>
          <w:szCs w:val="28"/>
        </w:rPr>
        <w:t>限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从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ab/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年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ab/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月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ab/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日起至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ab/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年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ab/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月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ab/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日止。</w:t>
      </w:r>
    </w:p>
    <w:p w:rsidR="00126215" w:rsidRPr="00CD06FE" w:rsidRDefault="00126215" w:rsidP="004E7A0D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10"/>
          <w:szCs w:val="10"/>
        </w:rPr>
      </w:pPr>
    </w:p>
    <w:p w:rsidR="00126215" w:rsidRPr="00CD06FE" w:rsidRDefault="00126215" w:rsidP="004E7A0D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0"/>
          <w:szCs w:val="20"/>
        </w:rPr>
      </w:pPr>
    </w:p>
    <w:p w:rsidR="00126215" w:rsidRPr="00CD06FE" w:rsidRDefault="00126215" w:rsidP="004E7A0D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0"/>
          <w:szCs w:val="20"/>
        </w:rPr>
      </w:pPr>
    </w:p>
    <w:p w:rsidR="00126215" w:rsidRPr="00CD06FE" w:rsidRDefault="00126215" w:rsidP="004E7A0D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0"/>
          <w:szCs w:val="20"/>
        </w:rPr>
      </w:pPr>
    </w:p>
    <w:p w:rsidR="00126215" w:rsidRPr="00CD06FE" w:rsidRDefault="00695060" w:rsidP="004E7A0D">
      <w:pPr>
        <w:tabs>
          <w:tab w:val="left" w:pos="836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sz w:val="28"/>
          <w:szCs w:val="28"/>
        </w:rPr>
      </w:pP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授权单</w:t>
      </w:r>
      <w:r w:rsidRPr="00CD06FE">
        <w:rPr>
          <w:rFonts w:ascii="宋体" w:hAnsi="宋体" w:cs="仿宋" w:hint="eastAsia"/>
          <w:spacing w:val="-3"/>
          <w:kern w:val="0"/>
          <w:position w:val="-3"/>
          <w:sz w:val="28"/>
          <w:szCs w:val="28"/>
        </w:rPr>
        <w:t>位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（盖</w:t>
      </w:r>
      <w:r w:rsidRPr="00CD06FE">
        <w:rPr>
          <w:rFonts w:ascii="宋体" w:hAnsi="宋体" w:cs="仿宋" w:hint="eastAsia"/>
          <w:spacing w:val="-3"/>
          <w:kern w:val="0"/>
          <w:position w:val="-3"/>
          <w:sz w:val="28"/>
          <w:szCs w:val="28"/>
        </w:rPr>
        <w:t>章</w:t>
      </w:r>
      <w:r w:rsidRPr="00CD06FE">
        <w:rPr>
          <w:rFonts w:ascii="宋体" w:hAnsi="宋体" w:cs="仿宋" w:hint="eastAsia"/>
          <w:spacing w:val="-139"/>
          <w:kern w:val="0"/>
          <w:position w:val="-3"/>
          <w:sz w:val="28"/>
          <w:szCs w:val="28"/>
        </w:rPr>
        <w:t>）</w:t>
      </w:r>
      <w:r w:rsidRPr="00CD06FE">
        <w:rPr>
          <w:rFonts w:ascii="宋体" w:hAnsi="宋体" w:cs="仿宋" w:hint="eastAsia"/>
          <w:spacing w:val="-2"/>
          <w:kern w:val="0"/>
          <w:position w:val="-3"/>
          <w:sz w:val="28"/>
          <w:szCs w:val="28"/>
        </w:rPr>
        <w:t>：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ab/>
      </w:r>
    </w:p>
    <w:p w:rsidR="00126215" w:rsidRPr="00CD06FE" w:rsidRDefault="00126215" w:rsidP="004E7A0D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8"/>
          <w:szCs w:val="28"/>
        </w:rPr>
      </w:pPr>
    </w:p>
    <w:p w:rsidR="00126215" w:rsidRPr="00CD06FE" w:rsidRDefault="00695060" w:rsidP="004E7A0D">
      <w:pPr>
        <w:tabs>
          <w:tab w:val="left" w:pos="836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sz w:val="28"/>
          <w:szCs w:val="28"/>
        </w:rPr>
      </w:pP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法定代</w:t>
      </w:r>
      <w:r w:rsidRPr="00CD06FE">
        <w:rPr>
          <w:rFonts w:ascii="宋体" w:hAnsi="宋体" w:cs="仿宋" w:hint="eastAsia"/>
          <w:spacing w:val="-3"/>
          <w:kern w:val="0"/>
          <w:position w:val="-3"/>
          <w:sz w:val="28"/>
          <w:szCs w:val="28"/>
        </w:rPr>
        <w:t>表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人签</w:t>
      </w:r>
      <w:r w:rsidRPr="00CD06FE">
        <w:rPr>
          <w:rFonts w:ascii="宋体" w:hAnsi="宋体" w:cs="仿宋" w:hint="eastAsia"/>
          <w:spacing w:val="-3"/>
          <w:kern w:val="0"/>
          <w:position w:val="-3"/>
          <w:sz w:val="28"/>
          <w:szCs w:val="28"/>
        </w:rPr>
        <w:t>字</w:t>
      </w:r>
      <w:r w:rsidRPr="00CD06FE">
        <w:rPr>
          <w:rFonts w:ascii="宋体" w:hAnsi="宋体" w:cs="仿宋" w:hint="eastAsia"/>
          <w:spacing w:val="1"/>
          <w:kern w:val="0"/>
          <w:position w:val="-3"/>
          <w:sz w:val="28"/>
          <w:szCs w:val="28"/>
        </w:rPr>
        <w:t>：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ab/>
      </w:r>
    </w:p>
    <w:p w:rsidR="00126215" w:rsidRPr="00CD06FE" w:rsidRDefault="00126215" w:rsidP="004E7A0D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8"/>
          <w:szCs w:val="28"/>
        </w:rPr>
      </w:pPr>
    </w:p>
    <w:p w:rsidR="00126215" w:rsidRPr="00CD06FE" w:rsidRDefault="00695060" w:rsidP="004E7A0D">
      <w:pPr>
        <w:tabs>
          <w:tab w:val="left" w:pos="5560"/>
          <w:tab w:val="left" w:pos="6820"/>
          <w:tab w:val="left" w:pos="822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sz w:val="28"/>
          <w:szCs w:val="28"/>
        </w:rPr>
      </w:pP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签发日</w:t>
      </w:r>
      <w:r w:rsidRPr="00CD06FE">
        <w:rPr>
          <w:rFonts w:ascii="宋体" w:hAnsi="宋体" w:cs="仿宋" w:hint="eastAsia"/>
          <w:spacing w:val="-3"/>
          <w:kern w:val="0"/>
          <w:position w:val="-3"/>
          <w:sz w:val="28"/>
          <w:szCs w:val="28"/>
        </w:rPr>
        <w:t>期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：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ab/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年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ab/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月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ab/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日</w:t>
      </w:r>
    </w:p>
    <w:p w:rsidR="00126215" w:rsidRPr="00CD06FE" w:rsidRDefault="00126215" w:rsidP="004E7A0D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10"/>
          <w:szCs w:val="10"/>
        </w:rPr>
      </w:pPr>
    </w:p>
    <w:p w:rsidR="004E7A0D" w:rsidRDefault="004E7A0D" w:rsidP="004E7A0D">
      <w:pPr>
        <w:tabs>
          <w:tab w:val="left" w:pos="822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</w:p>
    <w:p w:rsidR="004E7A0D" w:rsidRDefault="004E7A0D" w:rsidP="004E7A0D">
      <w:pPr>
        <w:tabs>
          <w:tab w:val="left" w:pos="822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</w:p>
    <w:p w:rsidR="004E7A0D" w:rsidRDefault="004E7A0D" w:rsidP="004E7A0D">
      <w:pPr>
        <w:tabs>
          <w:tab w:val="left" w:pos="822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</w:p>
    <w:p w:rsidR="004E7A0D" w:rsidRDefault="004E7A0D" w:rsidP="004E7A0D">
      <w:pPr>
        <w:tabs>
          <w:tab w:val="left" w:pos="822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</w:p>
    <w:p w:rsidR="004E7A0D" w:rsidRDefault="004E7A0D" w:rsidP="004E7A0D">
      <w:pPr>
        <w:tabs>
          <w:tab w:val="left" w:pos="822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</w:p>
    <w:p w:rsidR="004E7A0D" w:rsidRDefault="004E7A0D" w:rsidP="004E7A0D">
      <w:pPr>
        <w:pStyle w:val="a0"/>
        <w:rPr>
          <w:lang w:val="en-US"/>
        </w:rPr>
      </w:pPr>
    </w:p>
    <w:p w:rsidR="004E7A0D" w:rsidRDefault="004E7A0D" w:rsidP="004E7A0D">
      <w:pPr>
        <w:pStyle w:val="a0"/>
        <w:rPr>
          <w:lang w:val="en-US"/>
        </w:rPr>
      </w:pPr>
    </w:p>
    <w:p w:rsidR="004E7A0D" w:rsidRPr="004E7A0D" w:rsidRDefault="004E7A0D" w:rsidP="004E7A0D">
      <w:pPr>
        <w:pStyle w:val="a0"/>
        <w:rPr>
          <w:lang w:val="en-US"/>
        </w:rPr>
      </w:pPr>
    </w:p>
    <w:p w:rsidR="004E7A0D" w:rsidRDefault="004E7A0D" w:rsidP="004E7A0D">
      <w:pPr>
        <w:tabs>
          <w:tab w:val="left" w:pos="822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</w:p>
    <w:p w:rsidR="004E7A0D" w:rsidRDefault="00695060" w:rsidP="004E7A0D">
      <w:pPr>
        <w:tabs>
          <w:tab w:val="left" w:pos="8220"/>
        </w:tabs>
        <w:autoSpaceDE w:val="0"/>
        <w:autoSpaceDN w:val="0"/>
        <w:adjustRightInd w:val="0"/>
        <w:spacing w:line="560" w:lineRule="exact"/>
        <w:ind w:right="-20"/>
        <w:rPr>
          <w:rFonts w:ascii="宋体" w:hAnsi="宋体" w:cs="仿宋"/>
          <w:kern w:val="0"/>
          <w:position w:val="-3"/>
          <w:sz w:val="28"/>
          <w:szCs w:val="28"/>
        </w:rPr>
      </w:pP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lastRenderedPageBreak/>
        <w:t>附：</w:t>
      </w:r>
    </w:p>
    <w:p w:rsidR="004E7A0D" w:rsidRDefault="004E7A0D" w:rsidP="004E7A0D">
      <w:pPr>
        <w:tabs>
          <w:tab w:val="left" w:pos="6740"/>
        </w:tabs>
        <w:autoSpaceDE w:val="0"/>
        <w:autoSpaceDN w:val="0"/>
        <w:adjustRightInd w:val="0"/>
        <w:spacing w:line="560" w:lineRule="exact"/>
        <w:ind w:right="-20" w:firstLineChars="200" w:firstLine="560"/>
        <w:rPr>
          <w:rFonts w:ascii="宋体" w:hAnsi="宋体" w:cs="仿宋"/>
          <w:kern w:val="0"/>
          <w:position w:val="-3"/>
          <w:sz w:val="28"/>
          <w:szCs w:val="28"/>
        </w:rPr>
      </w:pPr>
    </w:p>
    <w:p w:rsidR="00126215" w:rsidRPr="00CD06FE" w:rsidRDefault="00695060" w:rsidP="004E7A0D">
      <w:pPr>
        <w:tabs>
          <w:tab w:val="left" w:pos="6740"/>
        </w:tabs>
        <w:autoSpaceDE w:val="0"/>
        <w:autoSpaceDN w:val="0"/>
        <w:adjustRightInd w:val="0"/>
        <w:spacing w:line="560" w:lineRule="exact"/>
        <w:ind w:right="-20" w:firstLineChars="200" w:firstLine="560"/>
        <w:rPr>
          <w:rFonts w:ascii="宋体" w:hAnsi="宋体" w:cs="仿宋"/>
          <w:kern w:val="0"/>
          <w:sz w:val="28"/>
          <w:szCs w:val="28"/>
        </w:rPr>
      </w:pP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代</w:t>
      </w:r>
      <w:r w:rsidRPr="00CD06FE">
        <w:rPr>
          <w:rFonts w:ascii="宋体" w:hAnsi="宋体" w:cs="仿宋" w:hint="eastAsia"/>
          <w:spacing w:val="-3"/>
          <w:kern w:val="0"/>
          <w:position w:val="-3"/>
          <w:sz w:val="28"/>
          <w:szCs w:val="28"/>
        </w:rPr>
        <w:t>理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人工</w:t>
      </w:r>
      <w:r w:rsidRPr="00CD06FE">
        <w:rPr>
          <w:rFonts w:ascii="宋体" w:hAnsi="宋体" w:cs="仿宋" w:hint="eastAsia"/>
          <w:spacing w:val="-3"/>
          <w:kern w:val="0"/>
          <w:position w:val="-3"/>
          <w:sz w:val="28"/>
          <w:szCs w:val="28"/>
        </w:rPr>
        <w:t>作单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位</w:t>
      </w:r>
      <w:r w:rsidRPr="00CD06FE">
        <w:rPr>
          <w:rFonts w:ascii="宋体" w:hAnsi="宋体" w:cs="仿宋" w:hint="eastAsia"/>
          <w:spacing w:val="1"/>
          <w:kern w:val="0"/>
          <w:position w:val="-3"/>
          <w:sz w:val="28"/>
          <w:szCs w:val="28"/>
        </w:rPr>
        <w:t>：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ab/>
      </w:r>
    </w:p>
    <w:p w:rsidR="004E7A0D" w:rsidRDefault="00695060" w:rsidP="004E7A0D">
      <w:pPr>
        <w:tabs>
          <w:tab w:val="left" w:pos="6670"/>
          <w:tab w:val="left" w:pos="8220"/>
        </w:tabs>
        <w:autoSpaceDE w:val="0"/>
        <w:autoSpaceDN w:val="0"/>
        <w:adjustRightInd w:val="0"/>
        <w:spacing w:line="560" w:lineRule="exact"/>
        <w:ind w:right="-20" w:firstLineChars="200" w:firstLine="56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职</w:t>
      </w:r>
      <w:r w:rsidR="004E7A0D">
        <w:rPr>
          <w:rFonts w:ascii="宋体" w:hAnsi="宋体" w:cs="仿宋" w:hint="eastAsia"/>
          <w:kern w:val="0"/>
          <w:position w:val="-3"/>
          <w:sz w:val="28"/>
          <w:szCs w:val="28"/>
        </w:rPr>
        <w:t xml:space="preserve">          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务：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ab/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ab/>
      </w:r>
    </w:p>
    <w:p w:rsidR="00126215" w:rsidRPr="00CD06FE" w:rsidRDefault="00695060" w:rsidP="004E7A0D">
      <w:pPr>
        <w:tabs>
          <w:tab w:val="left" w:pos="6670"/>
          <w:tab w:val="left" w:pos="8220"/>
        </w:tabs>
        <w:autoSpaceDE w:val="0"/>
        <w:autoSpaceDN w:val="0"/>
        <w:adjustRightInd w:val="0"/>
        <w:spacing w:line="560" w:lineRule="exact"/>
        <w:ind w:right="-20" w:firstLineChars="200" w:firstLine="560"/>
        <w:jc w:val="left"/>
        <w:rPr>
          <w:rFonts w:ascii="宋体" w:hAnsi="宋体" w:cs="仿宋"/>
          <w:kern w:val="0"/>
          <w:sz w:val="28"/>
          <w:szCs w:val="28"/>
        </w:rPr>
      </w:pP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性</w:t>
      </w:r>
      <w:r w:rsidR="004E7A0D">
        <w:rPr>
          <w:rFonts w:ascii="宋体" w:hAnsi="宋体" w:cs="仿宋" w:hint="eastAsia"/>
          <w:kern w:val="0"/>
          <w:position w:val="-3"/>
          <w:sz w:val="28"/>
          <w:szCs w:val="28"/>
        </w:rPr>
        <w:t xml:space="preserve">          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</w:rPr>
        <w:t>别</w:t>
      </w:r>
      <w:r w:rsidRPr="00CD06FE">
        <w:rPr>
          <w:rFonts w:ascii="宋体" w:hAnsi="宋体" w:cs="仿宋" w:hint="eastAsia"/>
          <w:spacing w:val="-2"/>
          <w:kern w:val="0"/>
          <w:position w:val="-3"/>
          <w:sz w:val="28"/>
          <w:szCs w:val="28"/>
        </w:rPr>
        <w:t>：</w:t>
      </w:r>
      <w:r w:rsidRPr="00CD06FE">
        <w:rPr>
          <w:rFonts w:ascii="宋体" w:hAnsi="宋体" w:cs="仿宋" w:hint="eastAsia"/>
          <w:kern w:val="0"/>
          <w:position w:val="-3"/>
          <w:sz w:val="28"/>
          <w:szCs w:val="28"/>
          <w:u w:val="single"/>
        </w:rPr>
        <w:tab/>
      </w:r>
    </w:p>
    <w:p w:rsidR="00126215" w:rsidRPr="004E7A0D" w:rsidRDefault="00695060" w:rsidP="004E7A0D">
      <w:pPr>
        <w:tabs>
          <w:tab w:val="left" w:pos="8220"/>
        </w:tabs>
        <w:autoSpaceDE w:val="0"/>
        <w:autoSpaceDN w:val="0"/>
        <w:adjustRightInd w:val="0"/>
        <w:spacing w:line="560" w:lineRule="exact"/>
        <w:ind w:right="-20" w:firstLineChars="200" w:firstLine="560"/>
        <w:jc w:val="left"/>
        <w:rPr>
          <w:rFonts w:ascii="宋体" w:hAnsi="宋体" w:cs="仿宋"/>
          <w:kern w:val="0"/>
          <w:sz w:val="28"/>
          <w:szCs w:val="28"/>
          <w:u w:val="single"/>
        </w:rPr>
      </w:pPr>
      <w:r w:rsidRPr="00CD06FE">
        <w:rPr>
          <w:rFonts w:ascii="宋体" w:hAnsi="宋体" w:cs="仿宋" w:hint="eastAsia"/>
          <w:kern w:val="0"/>
          <w:sz w:val="28"/>
          <w:szCs w:val="28"/>
        </w:rPr>
        <w:t>身</w:t>
      </w:r>
      <w:r w:rsidR="004E7A0D">
        <w:rPr>
          <w:rFonts w:ascii="宋体" w:hAnsi="宋体" w:cs="仿宋" w:hint="eastAsia"/>
          <w:kern w:val="0"/>
          <w:sz w:val="28"/>
          <w:szCs w:val="28"/>
        </w:rPr>
        <w:t xml:space="preserve"> </w:t>
      </w:r>
      <w:r w:rsidRPr="00CD06FE">
        <w:rPr>
          <w:rFonts w:ascii="宋体" w:hAnsi="宋体" w:cs="仿宋" w:hint="eastAsia"/>
          <w:kern w:val="0"/>
          <w:sz w:val="28"/>
          <w:szCs w:val="28"/>
        </w:rPr>
        <w:t>份</w:t>
      </w:r>
      <w:r w:rsidR="004E7A0D">
        <w:rPr>
          <w:rFonts w:ascii="宋体" w:hAnsi="宋体" w:cs="仿宋" w:hint="eastAsia"/>
          <w:kern w:val="0"/>
          <w:sz w:val="28"/>
          <w:szCs w:val="28"/>
        </w:rPr>
        <w:t xml:space="preserve"> </w:t>
      </w:r>
      <w:r w:rsidRPr="00CD06FE">
        <w:rPr>
          <w:rFonts w:ascii="宋体" w:hAnsi="宋体" w:cs="仿宋" w:hint="eastAsia"/>
          <w:kern w:val="0"/>
          <w:sz w:val="28"/>
          <w:szCs w:val="28"/>
        </w:rPr>
        <w:t>证</w:t>
      </w:r>
      <w:r w:rsidR="004E7A0D">
        <w:rPr>
          <w:rFonts w:ascii="宋体" w:hAnsi="宋体" w:cs="仿宋" w:hint="eastAsia"/>
          <w:kern w:val="0"/>
          <w:sz w:val="28"/>
          <w:szCs w:val="28"/>
        </w:rPr>
        <w:t xml:space="preserve"> </w:t>
      </w:r>
      <w:r w:rsidRPr="00CD06FE">
        <w:rPr>
          <w:rFonts w:ascii="宋体" w:hAnsi="宋体" w:cs="仿宋" w:hint="eastAsia"/>
          <w:spacing w:val="-3"/>
          <w:kern w:val="0"/>
          <w:sz w:val="28"/>
          <w:szCs w:val="28"/>
        </w:rPr>
        <w:t>号</w:t>
      </w:r>
      <w:r w:rsidR="004E7A0D">
        <w:rPr>
          <w:rFonts w:ascii="宋体" w:hAnsi="宋体" w:cs="仿宋" w:hint="eastAsia"/>
          <w:spacing w:val="-3"/>
          <w:kern w:val="0"/>
          <w:sz w:val="28"/>
          <w:szCs w:val="28"/>
        </w:rPr>
        <w:t xml:space="preserve"> </w:t>
      </w:r>
      <w:r w:rsidRPr="00CD06FE">
        <w:rPr>
          <w:rFonts w:ascii="宋体" w:hAnsi="宋体" w:cs="仿宋" w:hint="eastAsia"/>
          <w:kern w:val="0"/>
          <w:sz w:val="28"/>
          <w:szCs w:val="28"/>
        </w:rPr>
        <w:t>码</w:t>
      </w:r>
      <w:r w:rsidR="004E7A0D">
        <w:rPr>
          <w:rFonts w:ascii="宋体" w:hAnsi="宋体" w:cs="仿宋" w:hint="eastAsia"/>
          <w:kern w:val="0"/>
          <w:sz w:val="28"/>
          <w:szCs w:val="28"/>
        </w:rPr>
        <w:t>：</w:t>
      </w:r>
      <w:r w:rsidR="004E7A0D">
        <w:rPr>
          <w:rFonts w:ascii="宋体" w:hAnsi="宋体" w:cs="仿宋" w:hint="eastAsia"/>
          <w:kern w:val="0"/>
          <w:sz w:val="28"/>
          <w:szCs w:val="28"/>
          <w:u w:val="single"/>
        </w:rPr>
        <w:t xml:space="preserve">                            </w:t>
      </w:r>
    </w:p>
    <w:p w:rsidR="00126215" w:rsidRPr="00CD06FE" w:rsidRDefault="00126215" w:rsidP="004E7A0D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0"/>
          <w:szCs w:val="20"/>
        </w:rPr>
      </w:pPr>
    </w:p>
    <w:p w:rsidR="00126215" w:rsidRPr="00CD06FE" w:rsidRDefault="00126215" w:rsidP="004E7A0D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0"/>
          <w:szCs w:val="20"/>
        </w:rPr>
      </w:pPr>
    </w:p>
    <w:p w:rsidR="00126215" w:rsidRPr="00CD06FE" w:rsidRDefault="00126215" w:rsidP="004E7A0D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0"/>
          <w:szCs w:val="20"/>
        </w:rPr>
      </w:pPr>
    </w:p>
    <w:p w:rsidR="00126215" w:rsidRPr="00CD06FE" w:rsidRDefault="00126215" w:rsidP="004E7A0D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6"/>
          <w:szCs w:val="26"/>
        </w:rPr>
      </w:pPr>
    </w:p>
    <w:p w:rsidR="00126215" w:rsidRPr="00CD06FE" w:rsidRDefault="00695060" w:rsidP="004E7A0D">
      <w:pPr>
        <w:autoSpaceDE w:val="0"/>
        <w:autoSpaceDN w:val="0"/>
        <w:adjustRightInd w:val="0"/>
        <w:spacing w:line="560" w:lineRule="exact"/>
        <w:ind w:left="2606" w:right="-20"/>
        <w:jc w:val="left"/>
        <w:rPr>
          <w:rFonts w:ascii="宋体" w:hAnsi="宋体" w:cs="楷体"/>
          <w:kern w:val="0"/>
          <w:sz w:val="28"/>
          <w:szCs w:val="28"/>
        </w:rPr>
      </w:pPr>
      <w:r w:rsidRPr="00CD06FE">
        <w:rPr>
          <w:rFonts w:ascii="宋体" w:hAnsi="宋体" w:cs="楷体" w:hint="eastAsia"/>
          <w:kern w:val="0"/>
          <w:position w:val="-3"/>
          <w:sz w:val="28"/>
          <w:szCs w:val="28"/>
        </w:rPr>
        <w:t>粘贴被</w:t>
      </w:r>
      <w:r w:rsidRPr="00CD06FE">
        <w:rPr>
          <w:rFonts w:ascii="宋体" w:hAnsi="宋体" w:cs="楷体" w:hint="eastAsia"/>
          <w:spacing w:val="-3"/>
          <w:kern w:val="0"/>
          <w:position w:val="-3"/>
          <w:sz w:val="28"/>
          <w:szCs w:val="28"/>
        </w:rPr>
        <w:t>授</w:t>
      </w:r>
      <w:r w:rsidRPr="00CD06FE">
        <w:rPr>
          <w:rFonts w:ascii="宋体" w:hAnsi="宋体" w:cs="楷体" w:hint="eastAsia"/>
          <w:kern w:val="0"/>
          <w:position w:val="-3"/>
          <w:sz w:val="28"/>
          <w:szCs w:val="28"/>
        </w:rPr>
        <w:t>权人</w:t>
      </w:r>
      <w:r w:rsidRPr="00CD06FE">
        <w:rPr>
          <w:rFonts w:ascii="宋体" w:hAnsi="宋体" w:cs="楷体" w:hint="eastAsia"/>
          <w:kern w:val="0"/>
          <w:position w:val="-3"/>
          <w:sz w:val="30"/>
          <w:szCs w:val="30"/>
        </w:rPr>
        <w:t>《</w:t>
      </w:r>
      <w:r w:rsidRPr="00CD06FE">
        <w:rPr>
          <w:rFonts w:ascii="宋体" w:hAnsi="宋体" w:cs="楷体" w:hint="eastAsia"/>
          <w:spacing w:val="-3"/>
          <w:kern w:val="0"/>
          <w:position w:val="-3"/>
          <w:sz w:val="28"/>
          <w:szCs w:val="28"/>
        </w:rPr>
        <w:t>居</w:t>
      </w:r>
      <w:r w:rsidRPr="00CD06FE">
        <w:rPr>
          <w:rFonts w:ascii="宋体" w:hAnsi="宋体" w:cs="楷体" w:hint="eastAsia"/>
          <w:kern w:val="0"/>
          <w:position w:val="-3"/>
          <w:sz w:val="28"/>
          <w:szCs w:val="28"/>
        </w:rPr>
        <w:t>民身份</w:t>
      </w:r>
      <w:r w:rsidRPr="00CD06FE">
        <w:rPr>
          <w:rFonts w:ascii="宋体" w:hAnsi="宋体" w:cs="楷体" w:hint="eastAsia"/>
          <w:spacing w:val="1"/>
          <w:kern w:val="0"/>
          <w:position w:val="-3"/>
          <w:sz w:val="28"/>
          <w:szCs w:val="28"/>
        </w:rPr>
        <w:t>证</w:t>
      </w:r>
      <w:r w:rsidRPr="00CD06FE">
        <w:rPr>
          <w:rFonts w:ascii="宋体" w:hAnsi="宋体" w:cs="楷体" w:hint="eastAsia"/>
          <w:spacing w:val="-2"/>
          <w:kern w:val="0"/>
          <w:position w:val="-3"/>
          <w:sz w:val="30"/>
          <w:szCs w:val="30"/>
        </w:rPr>
        <w:t>》</w:t>
      </w:r>
      <w:r w:rsidRPr="00CD06FE">
        <w:rPr>
          <w:rFonts w:ascii="宋体" w:hAnsi="宋体" w:cs="楷体" w:hint="eastAsia"/>
          <w:kern w:val="0"/>
          <w:position w:val="-3"/>
          <w:sz w:val="28"/>
          <w:szCs w:val="28"/>
        </w:rPr>
        <w:t>复印件</w:t>
      </w:r>
    </w:p>
    <w:sectPr w:rsidR="00126215" w:rsidRPr="00CD06FE" w:rsidSect="00126215">
      <w:pgSz w:w="11920" w:h="16840"/>
      <w:pgMar w:top="1420" w:right="1680" w:bottom="1200" w:left="1120" w:header="0" w:footer="819" w:gutter="0"/>
      <w:cols w:space="720" w:equalWidth="0">
        <w:col w:w="91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91E" w:rsidRDefault="00B7191E" w:rsidP="00126215">
      <w:r>
        <w:separator/>
      </w:r>
    </w:p>
  </w:endnote>
  <w:endnote w:type="continuationSeparator" w:id="0">
    <w:p w:rsidR="00B7191E" w:rsidRDefault="00B7191E" w:rsidP="00126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5E" w:rsidRDefault="00A81BDC">
    <w:pPr>
      <w:autoSpaceDE w:val="0"/>
      <w:autoSpaceDN w:val="0"/>
      <w:adjustRightInd w:val="0"/>
      <w:spacing w:line="10" w:lineRule="exact"/>
      <w:jc w:val="left"/>
      <w:rPr>
        <w:rFonts w:ascii="Times New Roman" w:hAnsi="Times New Roman"/>
        <w:kern w:val="0"/>
        <w:sz w:val="2"/>
        <w:szCs w:val="2"/>
      </w:rPr>
    </w:pPr>
    <w:r w:rsidRPr="00A81BD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71.3pt;margin-top:779.95pt;width:13.85pt;height:11pt;z-index:-251658752;mso-position-horizontal-relative:page;mso-position-vertical-relative:page" o:gfxdata="UEsDBAoAAAAAAIdO4kAAAAAAAAAAAAAAAAAEAAAAZHJzL1BLAwQUAAAACACHTuJAN3GFStsAAAAN&#10;AQAADwAAAGRycy9kb3ducmV2LnhtbE2Py07DMBBF90j8gzVI7KidQkIT4lQIwQoJNQ0Llk48TazG&#10;4xC7D/4edwXLmXt050y5PtuRHXH2xpGEZCGAIXVOG+olfDZvdytgPijSanSEEn7Qw7q6vipVod2J&#10;ajxuQ89iCflCSRhCmArOfTegVX7hJqSY7dxsVYjj3HM9q1MstyNfCpFxqwzFC4Oa8GXAbr89WAnP&#10;X1S/mu+PdlPvatM0uaD3bC/l7U0inoAFPIc/GC76UR2q6NS6A2nPRgnpwzKLaAzSNM+BRSR9FPfA&#10;2stqleTAq5L//6L6BVBLAwQUAAAACACHTuJAUAezw60BAAA7AwAADgAAAGRycy9lMm9Eb2MueG1s&#10;rVJBbtswELwH6B8I3mvKLtTEguUARZCiQNEWSPsAmiItAiSXIBlL/kD7g5xy6b3v8juyZCwnSG5B&#10;L9SSuzuamd3V5WgN2ckQNbiWzmcVJdIJ6LTbtvTXz+v3F5TExF3HDTjZ0r2M9HL97mw1+EYuoAfT&#10;yUAQxMVm8C3tU/INY1H00vI4Ay8dJhUEyxNew5Z1gQ+Ibg1bVNVHNkDofAAhY8TXq8ckXRd8paRI&#10;35WKMhHTUuSWyhnKucknW694sw3c91ocafA3sLBcO/zpCeqKJ05ug34FZbUIEEGlmQDLQCktZNGA&#10;aubVCzU3PfeyaEFzoj/ZFP8frPi2+xGI7lpaoz2OW5zR4e7P4f7f4e9vMs/+DD42WHbjsTCNn2DE&#10;OU/vER+z7FEFm78oiGAeofYnd+WYiMhN5/XFsqZEYGr+YXleFffZU7MPMX2WYEkOWhpweMVTvvsa&#10;ExLB0qkk/8vBtTamDNA4MrR0WS/q0nDKYIdxuVaWVTjCZEGPxHOUxs14VLmBbo8izReHDudtmYIw&#10;BZspuPVBb3tkWaxgGQgnVDgetymvwPM7xs93fv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N3GF&#10;StsAAAANAQAADwAAAAAAAAABACAAAAAiAAAAZHJzL2Rvd25yZXYueG1sUEsBAhQAFAAAAAgAh07i&#10;QFAHs8OtAQAAOwMAAA4AAAAAAAAAAQAgAAAAKgEAAGRycy9lMm9Eb2MueG1sUEsFBgAAAAAGAAYA&#10;WQEAAEkFAAAAAA==&#10;" o:allowincell="f" filled="f" stroked="f">
          <v:textbox inset="0,0,0,0">
            <w:txbxContent>
              <w:p w:rsidR="00BA6B5E" w:rsidRDefault="00A81BDC">
                <w:pPr>
                  <w:autoSpaceDE w:val="0"/>
                  <w:autoSpaceDN w:val="0"/>
                  <w:adjustRightInd w:val="0"/>
                  <w:spacing w:line="212" w:lineRule="exact"/>
                  <w:ind w:left="40" w:right="-20"/>
                  <w:jc w:val="left"/>
                  <w:rPr>
                    <w:rFonts w:ascii="Arial Unicode MS" w:eastAsia="Arial Unicode MS" w:hAnsi="Times New Roman" w:cs="Arial Unicode MS"/>
                    <w:kern w:val="0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Times New Roman" w:cs="Arial Unicode MS"/>
                    <w:kern w:val="0"/>
                    <w:position w:val="1"/>
                    <w:sz w:val="18"/>
                    <w:szCs w:val="18"/>
                  </w:rPr>
                  <w:fldChar w:fldCharType="begin"/>
                </w:r>
                <w:r w:rsidR="00BA6B5E">
                  <w:rPr>
                    <w:rFonts w:ascii="Arial Unicode MS" w:eastAsia="Arial Unicode MS" w:hAnsi="Times New Roman" w:cs="Arial Unicode MS"/>
                    <w:kern w:val="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Arial Unicode MS" w:eastAsia="Arial Unicode MS" w:hAnsi="Times New Roman" w:cs="Arial Unicode MS"/>
                    <w:kern w:val="0"/>
                    <w:position w:val="1"/>
                    <w:sz w:val="18"/>
                    <w:szCs w:val="18"/>
                  </w:rPr>
                  <w:fldChar w:fldCharType="separate"/>
                </w:r>
                <w:r w:rsidR="001125B5">
                  <w:rPr>
                    <w:rFonts w:ascii="Arial Unicode MS" w:eastAsia="Arial Unicode MS" w:hAnsi="Times New Roman" w:cs="Arial Unicode MS"/>
                    <w:noProof/>
                    <w:kern w:val="0"/>
                    <w:position w:val="1"/>
                    <w:sz w:val="18"/>
                    <w:szCs w:val="18"/>
                  </w:rPr>
                  <w:t>3</w:t>
                </w:r>
                <w:r>
                  <w:rPr>
                    <w:rFonts w:ascii="Arial Unicode MS" w:eastAsia="Arial Unicode MS" w:hAnsi="Times New Roman" w:cs="Arial Unicode MS"/>
                    <w:kern w:val="0"/>
                    <w:position w:val="1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91E" w:rsidRDefault="00B7191E" w:rsidP="00126215">
      <w:r>
        <w:separator/>
      </w:r>
    </w:p>
  </w:footnote>
  <w:footnote w:type="continuationSeparator" w:id="0">
    <w:p w:rsidR="00B7191E" w:rsidRDefault="00B7191E" w:rsidP="00126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AD1743"/>
    <w:multiLevelType w:val="singleLevel"/>
    <w:tmpl w:val="ABAD1743"/>
    <w:lvl w:ilvl="0">
      <w:start w:val="1"/>
      <w:numFmt w:val="decimal"/>
      <w:suff w:val="nothing"/>
      <w:lvlText w:val="%1、"/>
      <w:lvlJc w:val="left"/>
    </w:lvl>
  </w:abstractNum>
  <w:abstractNum w:abstractNumId="1">
    <w:nsid w:val="52D9444A"/>
    <w:multiLevelType w:val="singleLevel"/>
    <w:tmpl w:val="52D9444A"/>
    <w:lvl w:ilvl="0">
      <w:start w:val="1"/>
      <w:numFmt w:val="decimal"/>
      <w:suff w:val="space"/>
      <w:lvlText w:val="%1."/>
      <w:lvlJc w:val="left"/>
    </w:lvl>
  </w:abstractNum>
  <w:abstractNum w:abstractNumId="2">
    <w:nsid w:val="74982AE8"/>
    <w:multiLevelType w:val="singleLevel"/>
    <w:tmpl w:val="74982A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doNotValidateAgainstSchema/>
  <w:doNotDemarcateInvalidXml/>
  <w:hdrShapeDefaults>
    <o:shapedefaults v:ext="edit" spidmax="1024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978EE"/>
    <w:rsid w:val="00062E6E"/>
    <w:rsid w:val="0006765C"/>
    <w:rsid w:val="00075EB4"/>
    <w:rsid w:val="00080470"/>
    <w:rsid w:val="0009470E"/>
    <w:rsid w:val="000A1974"/>
    <w:rsid w:val="000A3F43"/>
    <w:rsid w:val="000A458C"/>
    <w:rsid w:val="000B0366"/>
    <w:rsid w:val="000B1515"/>
    <w:rsid w:val="000C2FCE"/>
    <w:rsid w:val="000C5E01"/>
    <w:rsid w:val="000D07DB"/>
    <w:rsid w:val="000D5D3B"/>
    <w:rsid w:val="000D741F"/>
    <w:rsid w:val="000E11FD"/>
    <w:rsid w:val="000E3232"/>
    <w:rsid w:val="000E6ABF"/>
    <w:rsid w:val="001014D0"/>
    <w:rsid w:val="001125B5"/>
    <w:rsid w:val="00126215"/>
    <w:rsid w:val="00143FB5"/>
    <w:rsid w:val="00144603"/>
    <w:rsid w:val="001639B1"/>
    <w:rsid w:val="001821AD"/>
    <w:rsid w:val="00184648"/>
    <w:rsid w:val="001848C1"/>
    <w:rsid w:val="00191AB9"/>
    <w:rsid w:val="001978EE"/>
    <w:rsid w:val="001A38DC"/>
    <w:rsid w:val="001A46E3"/>
    <w:rsid w:val="001A7E06"/>
    <w:rsid w:val="001B35A9"/>
    <w:rsid w:val="001B6D96"/>
    <w:rsid w:val="001B7D75"/>
    <w:rsid w:val="001C7FF1"/>
    <w:rsid w:val="001D14B1"/>
    <w:rsid w:val="001E6B2F"/>
    <w:rsid w:val="001F13CB"/>
    <w:rsid w:val="001F4403"/>
    <w:rsid w:val="001F5B07"/>
    <w:rsid w:val="00204E99"/>
    <w:rsid w:val="002076CA"/>
    <w:rsid w:val="00215C46"/>
    <w:rsid w:val="0021625D"/>
    <w:rsid w:val="0022008E"/>
    <w:rsid w:val="002273D5"/>
    <w:rsid w:val="002412F9"/>
    <w:rsid w:val="002418E2"/>
    <w:rsid w:val="00243589"/>
    <w:rsid w:val="00245C36"/>
    <w:rsid w:val="002540CD"/>
    <w:rsid w:val="00290AD8"/>
    <w:rsid w:val="002931BA"/>
    <w:rsid w:val="00293B34"/>
    <w:rsid w:val="002A031D"/>
    <w:rsid w:val="002A533C"/>
    <w:rsid w:val="002C0D26"/>
    <w:rsid w:val="002E71DD"/>
    <w:rsid w:val="002F2FFC"/>
    <w:rsid w:val="00301AF4"/>
    <w:rsid w:val="00304F35"/>
    <w:rsid w:val="00327C89"/>
    <w:rsid w:val="0033345E"/>
    <w:rsid w:val="003465AC"/>
    <w:rsid w:val="00346F09"/>
    <w:rsid w:val="003642E2"/>
    <w:rsid w:val="003763EC"/>
    <w:rsid w:val="00376BEB"/>
    <w:rsid w:val="003A63F0"/>
    <w:rsid w:val="003D0C58"/>
    <w:rsid w:val="003D54D9"/>
    <w:rsid w:val="003D6FE5"/>
    <w:rsid w:val="004018B4"/>
    <w:rsid w:val="00407375"/>
    <w:rsid w:val="00407F28"/>
    <w:rsid w:val="004343D2"/>
    <w:rsid w:val="004464DB"/>
    <w:rsid w:val="00452883"/>
    <w:rsid w:val="00453B83"/>
    <w:rsid w:val="00460052"/>
    <w:rsid w:val="00466289"/>
    <w:rsid w:val="004A5119"/>
    <w:rsid w:val="004A5361"/>
    <w:rsid w:val="004E7A0D"/>
    <w:rsid w:val="00500171"/>
    <w:rsid w:val="0050215D"/>
    <w:rsid w:val="00550DDF"/>
    <w:rsid w:val="00554801"/>
    <w:rsid w:val="005633B2"/>
    <w:rsid w:val="00582D5B"/>
    <w:rsid w:val="00586313"/>
    <w:rsid w:val="005A2199"/>
    <w:rsid w:val="005C3692"/>
    <w:rsid w:val="005F3322"/>
    <w:rsid w:val="005F7EFF"/>
    <w:rsid w:val="0060162F"/>
    <w:rsid w:val="006078E8"/>
    <w:rsid w:val="00610F16"/>
    <w:rsid w:val="0062059B"/>
    <w:rsid w:val="00624232"/>
    <w:rsid w:val="00624545"/>
    <w:rsid w:val="00627B67"/>
    <w:rsid w:val="00631455"/>
    <w:rsid w:val="00664D7E"/>
    <w:rsid w:val="006747A4"/>
    <w:rsid w:val="00674FD4"/>
    <w:rsid w:val="00675BB3"/>
    <w:rsid w:val="00684D17"/>
    <w:rsid w:val="00685C6D"/>
    <w:rsid w:val="00695060"/>
    <w:rsid w:val="006A41E5"/>
    <w:rsid w:val="006A5DCD"/>
    <w:rsid w:val="006C6297"/>
    <w:rsid w:val="006D5DF1"/>
    <w:rsid w:val="006D7D12"/>
    <w:rsid w:val="006F0755"/>
    <w:rsid w:val="006F3B0E"/>
    <w:rsid w:val="00702CA0"/>
    <w:rsid w:val="00705CE0"/>
    <w:rsid w:val="00712530"/>
    <w:rsid w:val="00724769"/>
    <w:rsid w:val="00734E4D"/>
    <w:rsid w:val="007358CE"/>
    <w:rsid w:val="007449EE"/>
    <w:rsid w:val="00755EE7"/>
    <w:rsid w:val="00767192"/>
    <w:rsid w:val="00770A40"/>
    <w:rsid w:val="00777592"/>
    <w:rsid w:val="00781A39"/>
    <w:rsid w:val="007876CD"/>
    <w:rsid w:val="007A573E"/>
    <w:rsid w:val="007A7721"/>
    <w:rsid w:val="007B6427"/>
    <w:rsid w:val="008021DC"/>
    <w:rsid w:val="008042AC"/>
    <w:rsid w:val="00810B65"/>
    <w:rsid w:val="00810BAB"/>
    <w:rsid w:val="0081595B"/>
    <w:rsid w:val="00827A22"/>
    <w:rsid w:val="00836395"/>
    <w:rsid w:val="00860359"/>
    <w:rsid w:val="0088282E"/>
    <w:rsid w:val="008842A4"/>
    <w:rsid w:val="00886D0C"/>
    <w:rsid w:val="00887585"/>
    <w:rsid w:val="008A1514"/>
    <w:rsid w:val="008C1F0A"/>
    <w:rsid w:val="008C41F7"/>
    <w:rsid w:val="008D5A68"/>
    <w:rsid w:val="008D70CA"/>
    <w:rsid w:val="008E4C0F"/>
    <w:rsid w:val="009049C7"/>
    <w:rsid w:val="009103B6"/>
    <w:rsid w:val="0091213B"/>
    <w:rsid w:val="0091284A"/>
    <w:rsid w:val="009305DF"/>
    <w:rsid w:val="00936338"/>
    <w:rsid w:val="00944FCD"/>
    <w:rsid w:val="00972571"/>
    <w:rsid w:val="00984CA4"/>
    <w:rsid w:val="009861FC"/>
    <w:rsid w:val="00992674"/>
    <w:rsid w:val="009A49A9"/>
    <w:rsid w:val="009B5552"/>
    <w:rsid w:val="009B5C24"/>
    <w:rsid w:val="009C36D4"/>
    <w:rsid w:val="009D6621"/>
    <w:rsid w:val="009E132D"/>
    <w:rsid w:val="009F350E"/>
    <w:rsid w:val="00A04350"/>
    <w:rsid w:val="00A1601D"/>
    <w:rsid w:val="00A213F3"/>
    <w:rsid w:val="00A24ACF"/>
    <w:rsid w:val="00A5670A"/>
    <w:rsid w:val="00A62D6E"/>
    <w:rsid w:val="00A70415"/>
    <w:rsid w:val="00A72F84"/>
    <w:rsid w:val="00A748FA"/>
    <w:rsid w:val="00A75E73"/>
    <w:rsid w:val="00A81BDC"/>
    <w:rsid w:val="00A9239F"/>
    <w:rsid w:val="00A939A1"/>
    <w:rsid w:val="00A95974"/>
    <w:rsid w:val="00AA1B40"/>
    <w:rsid w:val="00AA31C8"/>
    <w:rsid w:val="00AB158B"/>
    <w:rsid w:val="00AC1563"/>
    <w:rsid w:val="00AC5963"/>
    <w:rsid w:val="00AC5F4A"/>
    <w:rsid w:val="00AC62B6"/>
    <w:rsid w:val="00AC63E5"/>
    <w:rsid w:val="00AD286F"/>
    <w:rsid w:val="00AD69B8"/>
    <w:rsid w:val="00AD71A2"/>
    <w:rsid w:val="00AF5908"/>
    <w:rsid w:val="00B11484"/>
    <w:rsid w:val="00B21C46"/>
    <w:rsid w:val="00B37E62"/>
    <w:rsid w:val="00B41886"/>
    <w:rsid w:val="00B430F0"/>
    <w:rsid w:val="00B43D1F"/>
    <w:rsid w:val="00B45108"/>
    <w:rsid w:val="00B45AB0"/>
    <w:rsid w:val="00B576E5"/>
    <w:rsid w:val="00B66B9D"/>
    <w:rsid w:val="00B7191E"/>
    <w:rsid w:val="00B80329"/>
    <w:rsid w:val="00B9141C"/>
    <w:rsid w:val="00BA6B5E"/>
    <w:rsid w:val="00BB10BE"/>
    <w:rsid w:val="00BB40FC"/>
    <w:rsid w:val="00BC0750"/>
    <w:rsid w:val="00BD0ADC"/>
    <w:rsid w:val="00BD1EBC"/>
    <w:rsid w:val="00BE6D5B"/>
    <w:rsid w:val="00BE7A87"/>
    <w:rsid w:val="00C041CD"/>
    <w:rsid w:val="00C12E00"/>
    <w:rsid w:val="00C2202C"/>
    <w:rsid w:val="00C24409"/>
    <w:rsid w:val="00C36456"/>
    <w:rsid w:val="00C410BB"/>
    <w:rsid w:val="00C47CE9"/>
    <w:rsid w:val="00C5395C"/>
    <w:rsid w:val="00C54768"/>
    <w:rsid w:val="00C54C7C"/>
    <w:rsid w:val="00C6119F"/>
    <w:rsid w:val="00C72403"/>
    <w:rsid w:val="00C75262"/>
    <w:rsid w:val="00C75269"/>
    <w:rsid w:val="00C862C2"/>
    <w:rsid w:val="00C86820"/>
    <w:rsid w:val="00C874E4"/>
    <w:rsid w:val="00C925CD"/>
    <w:rsid w:val="00CD06FE"/>
    <w:rsid w:val="00CD6E73"/>
    <w:rsid w:val="00D21F54"/>
    <w:rsid w:val="00D306FC"/>
    <w:rsid w:val="00D435CE"/>
    <w:rsid w:val="00D525FF"/>
    <w:rsid w:val="00D53B6C"/>
    <w:rsid w:val="00D541CB"/>
    <w:rsid w:val="00D579B9"/>
    <w:rsid w:val="00D60727"/>
    <w:rsid w:val="00D6080B"/>
    <w:rsid w:val="00D910C3"/>
    <w:rsid w:val="00DB0A30"/>
    <w:rsid w:val="00DB13CD"/>
    <w:rsid w:val="00DB3C11"/>
    <w:rsid w:val="00DE0EE5"/>
    <w:rsid w:val="00DE6C50"/>
    <w:rsid w:val="00DE74B3"/>
    <w:rsid w:val="00DF23EC"/>
    <w:rsid w:val="00E04E23"/>
    <w:rsid w:val="00E15DE3"/>
    <w:rsid w:val="00E17ADE"/>
    <w:rsid w:val="00E4212B"/>
    <w:rsid w:val="00E43A61"/>
    <w:rsid w:val="00E44EA0"/>
    <w:rsid w:val="00E52933"/>
    <w:rsid w:val="00E757D1"/>
    <w:rsid w:val="00ED357C"/>
    <w:rsid w:val="00ED6A8D"/>
    <w:rsid w:val="00EF2B31"/>
    <w:rsid w:val="00EF2D63"/>
    <w:rsid w:val="00EF68FB"/>
    <w:rsid w:val="00F056AE"/>
    <w:rsid w:val="00F13421"/>
    <w:rsid w:val="00F234B0"/>
    <w:rsid w:val="00F24B26"/>
    <w:rsid w:val="00F50BC9"/>
    <w:rsid w:val="00F6137E"/>
    <w:rsid w:val="00F82ADF"/>
    <w:rsid w:val="00FA6F27"/>
    <w:rsid w:val="00FB4BFE"/>
    <w:rsid w:val="00FF15C8"/>
    <w:rsid w:val="00FF7B9D"/>
    <w:rsid w:val="0A0C3217"/>
    <w:rsid w:val="0F130686"/>
    <w:rsid w:val="141F279C"/>
    <w:rsid w:val="18A671EA"/>
    <w:rsid w:val="23026C39"/>
    <w:rsid w:val="234823EE"/>
    <w:rsid w:val="2BAA3EBD"/>
    <w:rsid w:val="2E9B6B2D"/>
    <w:rsid w:val="3ABA3766"/>
    <w:rsid w:val="3D3F7996"/>
    <w:rsid w:val="418923E0"/>
    <w:rsid w:val="4A4C0345"/>
    <w:rsid w:val="5E111E3C"/>
    <w:rsid w:val="6379409B"/>
    <w:rsid w:val="6EAB5D24"/>
    <w:rsid w:val="72E472C7"/>
    <w:rsid w:val="7D0E6EDA"/>
    <w:rsid w:val="7EAC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621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rsid w:val="00126215"/>
    <w:pPr>
      <w:ind w:firstLine="480"/>
    </w:pPr>
    <w:rPr>
      <w:lang w:val="zh-CN"/>
    </w:rPr>
  </w:style>
  <w:style w:type="paragraph" w:styleId="a4">
    <w:name w:val="footer"/>
    <w:basedOn w:val="a"/>
    <w:link w:val="Char"/>
    <w:uiPriority w:val="99"/>
    <w:semiHidden/>
    <w:unhideWhenUsed/>
    <w:rsid w:val="00126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2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unhideWhenUsed/>
    <w:qFormat/>
    <w:rsid w:val="00126215"/>
    <w:rPr>
      <w:color w:val="0000FF"/>
      <w:u w:val="single"/>
    </w:rPr>
  </w:style>
  <w:style w:type="character" w:customStyle="1" w:styleId="Char0">
    <w:name w:val="页眉 Char"/>
    <w:basedOn w:val="a1"/>
    <w:link w:val="a5"/>
    <w:uiPriority w:val="99"/>
    <w:semiHidden/>
    <w:qFormat/>
    <w:rsid w:val="00126215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126215"/>
    <w:rPr>
      <w:sz w:val="18"/>
      <w:szCs w:val="18"/>
    </w:rPr>
  </w:style>
  <w:style w:type="character" w:customStyle="1" w:styleId="blue1">
    <w:name w:val="blue1"/>
    <w:basedOn w:val="a1"/>
    <w:qFormat/>
    <w:rsid w:val="00126215"/>
    <w:rPr>
      <w:rFonts w:cs="Times New Roman"/>
      <w:b/>
      <w:bCs/>
      <w:color w:val="3333FF"/>
      <w:sz w:val="18"/>
      <w:szCs w:val="18"/>
    </w:rPr>
  </w:style>
  <w:style w:type="character" w:customStyle="1" w:styleId="Char00">
    <w:name w:val="表正文 Char_0"/>
    <w:link w:val="1"/>
    <w:qFormat/>
    <w:rsid w:val="00126215"/>
  </w:style>
  <w:style w:type="paragraph" w:customStyle="1" w:styleId="1">
    <w:name w:val="正文缩进_1"/>
    <w:basedOn w:val="10"/>
    <w:link w:val="Char00"/>
    <w:qFormat/>
    <w:rsid w:val="00126215"/>
    <w:pPr>
      <w:ind w:firstLineChars="200" w:firstLine="420"/>
    </w:pPr>
    <w:rPr>
      <w:rFonts w:ascii="Calibri" w:hAnsi="Calibri"/>
      <w:kern w:val="0"/>
      <w:sz w:val="20"/>
      <w:szCs w:val="20"/>
    </w:rPr>
  </w:style>
  <w:style w:type="paragraph" w:customStyle="1" w:styleId="10">
    <w:name w:val="正文_1"/>
    <w:qFormat/>
    <w:rsid w:val="0012621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ycqsng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idu.com/s?wd=%E7%A4%BE%E4%BC%9A%E4%BF%9D%E9%9A%9C%E8%B5%84%E9%87%91&amp;tn=SE_PcZhidaonwhc_ngpagmjz&amp;rsv_dl=gh_pc_zhida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aidu.com/s?wd=%E8%B4%A2%E5%8A%A1%E4%BC%9A%E8%AE%A1%E5%88%B6%E5%BA%A6&amp;tn=SE_PcZhidaonwhc_ngpagmjz&amp;rsv_dl=gh_pc_zhidao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86C3BF-0651-4A48-A7F7-A0EC7061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10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117</cp:revision>
  <dcterms:created xsi:type="dcterms:W3CDTF">2018-09-13T03:08:00Z</dcterms:created>
  <dcterms:modified xsi:type="dcterms:W3CDTF">2024-05-14T02:42:00Z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